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45228" w14:textId="77777777" w:rsidR="0074463B" w:rsidRPr="00335917" w:rsidRDefault="0074463B" w:rsidP="0074463B">
      <w:pPr>
        <w:spacing w:line="400" w:lineRule="exact"/>
        <w:rPr>
          <w:rFonts w:asciiTheme="majorEastAsia" w:eastAsiaTheme="majorEastAsia" w:hAnsiTheme="majorEastAsia"/>
          <w:b/>
          <w:szCs w:val="21"/>
        </w:rPr>
      </w:pPr>
      <w:bookmarkStart w:id="0" w:name="OLE_LINK1"/>
      <w:r w:rsidRPr="00335917">
        <w:rPr>
          <w:rFonts w:asciiTheme="majorEastAsia" w:eastAsiaTheme="majorEastAsia" w:hAnsiTheme="majorEastAsia" w:hint="eastAsia"/>
          <w:b/>
          <w:szCs w:val="21"/>
        </w:rPr>
        <w:t xml:space="preserve">附件1  </w:t>
      </w:r>
      <w:r w:rsidRPr="00335917">
        <w:rPr>
          <w:rFonts w:asciiTheme="majorEastAsia" w:eastAsiaTheme="majorEastAsia" w:hAnsiTheme="majorEastAsia"/>
          <w:b/>
          <w:szCs w:val="21"/>
        </w:rPr>
        <w:t>资格审查条件(资质最低要求)</w:t>
      </w:r>
    </w:p>
    <w:p w14:paraId="1640B062" w14:textId="77777777" w:rsidR="0074463B" w:rsidRPr="00335917" w:rsidRDefault="0074463B" w:rsidP="0074463B">
      <w:pPr>
        <w:spacing w:line="400" w:lineRule="exact"/>
        <w:rPr>
          <w:rFonts w:asciiTheme="majorEastAsia" w:eastAsiaTheme="majorEastAsia" w:hAnsiTheme="majorEastAsia"/>
          <w:szCs w:val="21"/>
        </w:rPr>
      </w:pPr>
    </w:p>
    <w:tbl>
      <w:tblPr>
        <w:tblW w:w="0" w:type="auto"/>
        <w:tblInd w:w="15" w:type="dxa"/>
        <w:tblLayout w:type="fixed"/>
        <w:tblCellMar>
          <w:left w:w="0" w:type="dxa"/>
          <w:right w:w="0" w:type="dxa"/>
        </w:tblCellMar>
        <w:tblLook w:val="0000" w:firstRow="0" w:lastRow="0" w:firstColumn="0" w:lastColumn="0" w:noHBand="0" w:noVBand="0"/>
      </w:tblPr>
      <w:tblGrid>
        <w:gridCol w:w="2880"/>
        <w:gridCol w:w="6343"/>
      </w:tblGrid>
      <w:tr w:rsidR="0074463B" w:rsidRPr="00335917" w14:paraId="51E30927" w14:textId="77777777" w:rsidTr="00313E68">
        <w:trPr>
          <w:trHeight w:val="331"/>
        </w:trPr>
        <w:tc>
          <w:tcPr>
            <w:tcW w:w="2880" w:type="dxa"/>
            <w:tcBorders>
              <w:top w:val="single" w:sz="12" w:space="0" w:color="auto"/>
              <w:left w:val="single" w:sz="12" w:space="0" w:color="auto"/>
              <w:bottom w:val="single" w:sz="8" w:space="0" w:color="auto"/>
              <w:right w:val="single" w:sz="8" w:space="0" w:color="auto"/>
            </w:tcBorders>
          </w:tcPr>
          <w:p w14:paraId="4ABB7026" w14:textId="77777777" w:rsidR="0074463B" w:rsidRPr="00335917" w:rsidRDefault="0074463B" w:rsidP="00313E68">
            <w:pPr>
              <w:autoSpaceDE w:val="0"/>
              <w:autoSpaceDN w:val="0"/>
              <w:spacing w:line="400" w:lineRule="exact"/>
              <w:rPr>
                <w:rFonts w:asciiTheme="majorEastAsia" w:eastAsiaTheme="majorEastAsia" w:hAnsiTheme="majorEastAsia" w:cs="宋体"/>
                <w:kern w:val="0"/>
                <w:szCs w:val="21"/>
              </w:rPr>
            </w:pPr>
            <w:r w:rsidRPr="00335917">
              <w:rPr>
                <w:rFonts w:asciiTheme="majorEastAsia" w:eastAsiaTheme="majorEastAsia" w:hAnsiTheme="majorEastAsia" w:cs="宋体"/>
                <w:kern w:val="0"/>
                <w:szCs w:val="21"/>
              </w:rPr>
              <w:t xml:space="preserve">    </w:t>
            </w:r>
            <w:r w:rsidRPr="00335917">
              <w:rPr>
                <w:rFonts w:asciiTheme="majorEastAsia" w:eastAsiaTheme="majorEastAsia" w:hAnsiTheme="majorEastAsia" w:cs="宋体" w:hint="eastAsia"/>
                <w:kern w:val="0"/>
                <w:szCs w:val="21"/>
              </w:rPr>
              <w:t xml:space="preserve">     招标名称</w:t>
            </w:r>
          </w:p>
        </w:tc>
        <w:tc>
          <w:tcPr>
            <w:tcW w:w="6343" w:type="dxa"/>
            <w:tcBorders>
              <w:top w:val="single" w:sz="12" w:space="0" w:color="auto"/>
              <w:left w:val="single" w:sz="8" w:space="0" w:color="auto"/>
              <w:bottom w:val="single" w:sz="8" w:space="0" w:color="auto"/>
              <w:right w:val="single" w:sz="12" w:space="0" w:color="auto"/>
            </w:tcBorders>
          </w:tcPr>
          <w:p w14:paraId="13CA45C3" w14:textId="77777777" w:rsidR="0074463B" w:rsidRPr="00335917" w:rsidRDefault="0074463B" w:rsidP="00313E68">
            <w:pPr>
              <w:autoSpaceDE w:val="0"/>
              <w:autoSpaceDN w:val="0"/>
              <w:spacing w:line="400" w:lineRule="exact"/>
              <w:rPr>
                <w:rFonts w:asciiTheme="majorEastAsia" w:eastAsiaTheme="majorEastAsia" w:hAnsiTheme="majorEastAsia" w:cs="宋体"/>
                <w:kern w:val="0"/>
                <w:szCs w:val="21"/>
              </w:rPr>
            </w:pPr>
            <w:r w:rsidRPr="00335917">
              <w:rPr>
                <w:rFonts w:asciiTheme="majorEastAsia" w:eastAsiaTheme="majorEastAsia" w:hAnsiTheme="majorEastAsia" w:cs="宋体"/>
                <w:kern w:val="0"/>
                <w:szCs w:val="21"/>
              </w:rPr>
              <w:t xml:space="preserve">   </w:t>
            </w:r>
            <w:r w:rsidRPr="00335917">
              <w:rPr>
                <w:rFonts w:asciiTheme="majorEastAsia" w:eastAsiaTheme="majorEastAsia" w:hAnsiTheme="majorEastAsia" w:cs="宋体" w:hint="eastAsia"/>
                <w:kern w:val="0"/>
                <w:szCs w:val="21"/>
              </w:rPr>
              <w:t>设计企业资质等级要求</w:t>
            </w:r>
          </w:p>
        </w:tc>
      </w:tr>
      <w:tr w:rsidR="0074463B" w:rsidRPr="00335917" w14:paraId="5075A121" w14:textId="77777777" w:rsidTr="00313E68">
        <w:trPr>
          <w:trHeight w:val="1922"/>
        </w:trPr>
        <w:tc>
          <w:tcPr>
            <w:tcW w:w="2880" w:type="dxa"/>
            <w:tcBorders>
              <w:top w:val="single" w:sz="8" w:space="0" w:color="auto"/>
              <w:left w:val="single" w:sz="12" w:space="0" w:color="auto"/>
              <w:bottom w:val="single" w:sz="12" w:space="0" w:color="auto"/>
              <w:right w:val="single" w:sz="8" w:space="0" w:color="auto"/>
            </w:tcBorders>
            <w:vAlign w:val="center"/>
          </w:tcPr>
          <w:p w14:paraId="0DE309AB" w14:textId="77777777" w:rsidR="0074463B" w:rsidRPr="00335917" w:rsidRDefault="0074463B" w:rsidP="00313E68">
            <w:pPr>
              <w:spacing w:line="400" w:lineRule="exact"/>
              <w:jc w:val="center"/>
              <w:rPr>
                <w:rFonts w:asciiTheme="majorEastAsia" w:eastAsiaTheme="majorEastAsia" w:hAnsiTheme="majorEastAsia"/>
                <w:szCs w:val="21"/>
              </w:rPr>
            </w:pPr>
            <w:r w:rsidRPr="00335917">
              <w:rPr>
                <w:rFonts w:asciiTheme="majorEastAsia" w:eastAsiaTheme="majorEastAsia" w:hAnsiTheme="majorEastAsia" w:hint="eastAsia"/>
                <w:szCs w:val="21"/>
              </w:rPr>
              <w:t>浙江海港中奥能源有限责任公司码头改扩建工程</w:t>
            </w:r>
          </w:p>
        </w:tc>
        <w:tc>
          <w:tcPr>
            <w:tcW w:w="6343" w:type="dxa"/>
            <w:tcBorders>
              <w:top w:val="single" w:sz="8" w:space="0" w:color="auto"/>
              <w:left w:val="single" w:sz="8" w:space="0" w:color="auto"/>
              <w:bottom w:val="single" w:sz="12" w:space="0" w:color="auto"/>
              <w:right w:val="single" w:sz="12" w:space="0" w:color="auto"/>
            </w:tcBorders>
            <w:vAlign w:val="center"/>
          </w:tcPr>
          <w:p w14:paraId="59F69932" w14:textId="77777777" w:rsidR="0074463B" w:rsidRPr="00335917" w:rsidRDefault="0074463B" w:rsidP="00313E68">
            <w:pPr>
              <w:spacing w:line="320" w:lineRule="exact"/>
              <w:ind w:firstLineChars="150" w:firstLine="315"/>
              <w:rPr>
                <w:rFonts w:asciiTheme="majorEastAsia" w:eastAsiaTheme="majorEastAsia" w:hAnsiTheme="majorEastAsia"/>
                <w:szCs w:val="21"/>
              </w:rPr>
            </w:pPr>
            <w:r w:rsidRPr="00335917">
              <w:rPr>
                <w:rFonts w:asciiTheme="majorEastAsia" w:eastAsiaTheme="majorEastAsia" w:hAnsiTheme="majorEastAsia" w:hint="eastAsia"/>
                <w:szCs w:val="21"/>
              </w:rPr>
              <w:t>1、具有独立法人资格，具有水运行业设计甲级或工程设计综合甲级资质。</w:t>
            </w:r>
          </w:p>
          <w:p w14:paraId="645FF638" w14:textId="77777777" w:rsidR="0074463B" w:rsidRPr="00335917" w:rsidRDefault="0074463B" w:rsidP="00313E68">
            <w:pPr>
              <w:spacing w:line="320" w:lineRule="exact"/>
              <w:ind w:firstLineChars="150" w:firstLine="315"/>
              <w:rPr>
                <w:rFonts w:asciiTheme="majorEastAsia" w:eastAsiaTheme="majorEastAsia" w:hAnsiTheme="majorEastAsia"/>
                <w:szCs w:val="21"/>
              </w:rPr>
            </w:pPr>
            <w:r w:rsidRPr="00335917">
              <w:rPr>
                <w:rFonts w:asciiTheme="majorEastAsia" w:eastAsiaTheme="majorEastAsia" w:hAnsiTheme="majorEastAsia" w:hint="eastAsia"/>
                <w:szCs w:val="21"/>
              </w:rPr>
              <w:t>2、持有工商行政管理部门核发的有效企业法人营业执照或事业单位法人证书。</w:t>
            </w:r>
          </w:p>
        </w:tc>
      </w:tr>
    </w:tbl>
    <w:p w14:paraId="4BB34036" w14:textId="77777777" w:rsidR="0074463B" w:rsidRPr="00335917" w:rsidRDefault="0074463B" w:rsidP="0074463B">
      <w:pPr>
        <w:spacing w:line="400" w:lineRule="exact"/>
        <w:rPr>
          <w:rFonts w:asciiTheme="majorEastAsia" w:eastAsiaTheme="majorEastAsia" w:hAnsiTheme="majorEastAsia"/>
          <w:szCs w:val="21"/>
        </w:rPr>
      </w:pPr>
      <w:r w:rsidRPr="00335917">
        <w:rPr>
          <w:rFonts w:asciiTheme="majorEastAsia" w:eastAsiaTheme="majorEastAsia" w:hAnsiTheme="majorEastAsia"/>
          <w:szCs w:val="21"/>
        </w:rPr>
        <w:t xml:space="preserve"> </w:t>
      </w:r>
    </w:p>
    <w:p w14:paraId="36B32D90" w14:textId="77777777" w:rsidR="0074463B" w:rsidRPr="00335917" w:rsidRDefault="0074463B" w:rsidP="0074463B">
      <w:pPr>
        <w:spacing w:line="400" w:lineRule="exact"/>
        <w:rPr>
          <w:rFonts w:asciiTheme="majorEastAsia" w:eastAsiaTheme="majorEastAsia" w:hAnsiTheme="majorEastAsia"/>
          <w:b/>
          <w:szCs w:val="21"/>
        </w:rPr>
      </w:pPr>
      <w:r w:rsidRPr="00335917">
        <w:rPr>
          <w:rFonts w:asciiTheme="majorEastAsia" w:eastAsiaTheme="majorEastAsia" w:hAnsiTheme="majorEastAsia" w:hint="eastAsia"/>
          <w:b/>
          <w:szCs w:val="21"/>
        </w:rPr>
        <w:t>附件</w:t>
      </w:r>
      <w:r w:rsidRPr="00335917">
        <w:rPr>
          <w:rFonts w:asciiTheme="majorEastAsia" w:eastAsiaTheme="majorEastAsia" w:hAnsiTheme="majorEastAsia"/>
          <w:b/>
          <w:szCs w:val="21"/>
        </w:rPr>
        <w:t>2</w:t>
      </w:r>
      <w:r w:rsidRPr="00335917">
        <w:rPr>
          <w:rFonts w:asciiTheme="majorEastAsia" w:eastAsiaTheme="majorEastAsia" w:hAnsiTheme="majorEastAsia" w:hint="eastAsia"/>
          <w:b/>
          <w:szCs w:val="21"/>
        </w:rPr>
        <w:t xml:space="preserve">  </w:t>
      </w:r>
      <w:r w:rsidRPr="00335917">
        <w:rPr>
          <w:rFonts w:asciiTheme="majorEastAsia" w:eastAsiaTheme="majorEastAsia" w:hAnsiTheme="majorEastAsia"/>
          <w:b/>
          <w:szCs w:val="21"/>
        </w:rPr>
        <w:t>资格审查条件(业绩最低要求)</w:t>
      </w:r>
    </w:p>
    <w:tbl>
      <w:tblPr>
        <w:tblW w:w="0" w:type="auto"/>
        <w:tblInd w:w="15" w:type="dxa"/>
        <w:tblLayout w:type="fixed"/>
        <w:tblCellMar>
          <w:left w:w="0" w:type="dxa"/>
          <w:right w:w="0" w:type="dxa"/>
        </w:tblCellMar>
        <w:tblLook w:val="0000" w:firstRow="0" w:lastRow="0" w:firstColumn="0" w:lastColumn="0" w:noHBand="0" w:noVBand="0"/>
      </w:tblPr>
      <w:tblGrid>
        <w:gridCol w:w="2880"/>
        <w:gridCol w:w="6300"/>
      </w:tblGrid>
      <w:tr w:rsidR="0074463B" w:rsidRPr="00335917" w14:paraId="7A3F5057" w14:textId="77777777" w:rsidTr="00313E68">
        <w:trPr>
          <w:trHeight w:val="345"/>
        </w:trPr>
        <w:tc>
          <w:tcPr>
            <w:tcW w:w="2880" w:type="dxa"/>
            <w:tcBorders>
              <w:top w:val="single" w:sz="12" w:space="0" w:color="auto"/>
              <w:left w:val="single" w:sz="12" w:space="0" w:color="auto"/>
              <w:bottom w:val="single" w:sz="8" w:space="0" w:color="auto"/>
              <w:right w:val="single" w:sz="8" w:space="0" w:color="auto"/>
            </w:tcBorders>
          </w:tcPr>
          <w:p w14:paraId="12E7ADE7" w14:textId="77777777" w:rsidR="0074463B" w:rsidRPr="00335917" w:rsidRDefault="0074463B" w:rsidP="00313E68">
            <w:pPr>
              <w:autoSpaceDE w:val="0"/>
              <w:autoSpaceDN w:val="0"/>
              <w:spacing w:line="400" w:lineRule="exact"/>
              <w:rPr>
                <w:rFonts w:asciiTheme="majorEastAsia" w:eastAsiaTheme="majorEastAsia" w:hAnsiTheme="majorEastAsia" w:cs="宋体"/>
                <w:kern w:val="0"/>
                <w:szCs w:val="21"/>
              </w:rPr>
            </w:pPr>
            <w:r w:rsidRPr="00335917">
              <w:rPr>
                <w:rFonts w:asciiTheme="majorEastAsia" w:eastAsiaTheme="majorEastAsia" w:hAnsiTheme="majorEastAsia" w:cs="宋体"/>
                <w:kern w:val="0"/>
                <w:szCs w:val="21"/>
              </w:rPr>
              <w:t xml:space="preserve">    </w:t>
            </w:r>
            <w:r w:rsidRPr="00335917">
              <w:rPr>
                <w:rFonts w:asciiTheme="majorEastAsia" w:eastAsiaTheme="majorEastAsia" w:hAnsiTheme="majorEastAsia" w:cs="宋体" w:hint="eastAsia"/>
                <w:kern w:val="0"/>
                <w:szCs w:val="21"/>
              </w:rPr>
              <w:t>招标名称</w:t>
            </w:r>
          </w:p>
        </w:tc>
        <w:tc>
          <w:tcPr>
            <w:tcW w:w="6300" w:type="dxa"/>
            <w:tcBorders>
              <w:top w:val="single" w:sz="12" w:space="0" w:color="auto"/>
              <w:left w:val="single" w:sz="8" w:space="0" w:color="auto"/>
              <w:bottom w:val="single" w:sz="8" w:space="0" w:color="auto"/>
              <w:right w:val="single" w:sz="12" w:space="0" w:color="auto"/>
            </w:tcBorders>
          </w:tcPr>
          <w:p w14:paraId="5D07406C" w14:textId="77777777" w:rsidR="0074463B" w:rsidRPr="00335917" w:rsidRDefault="0074463B" w:rsidP="00313E68">
            <w:pPr>
              <w:autoSpaceDE w:val="0"/>
              <w:autoSpaceDN w:val="0"/>
              <w:spacing w:line="400" w:lineRule="exact"/>
              <w:rPr>
                <w:rFonts w:asciiTheme="majorEastAsia" w:eastAsiaTheme="majorEastAsia" w:hAnsiTheme="majorEastAsia" w:cs="宋体"/>
                <w:kern w:val="0"/>
                <w:szCs w:val="21"/>
              </w:rPr>
            </w:pPr>
            <w:r w:rsidRPr="00335917">
              <w:rPr>
                <w:rFonts w:asciiTheme="majorEastAsia" w:eastAsiaTheme="majorEastAsia" w:hAnsiTheme="majorEastAsia" w:cs="宋体"/>
                <w:kern w:val="0"/>
                <w:szCs w:val="21"/>
              </w:rPr>
              <w:t xml:space="preserve">   </w:t>
            </w:r>
            <w:r w:rsidRPr="00335917">
              <w:rPr>
                <w:rFonts w:asciiTheme="majorEastAsia" w:eastAsiaTheme="majorEastAsia" w:hAnsiTheme="majorEastAsia" w:cs="宋体" w:hint="eastAsia"/>
                <w:kern w:val="0"/>
                <w:szCs w:val="21"/>
              </w:rPr>
              <w:t>设计企业业绩要求</w:t>
            </w:r>
          </w:p>
        </w:tc>
      </w:tr>
      <w:tr w:rsidR="0074463B" w:rsidRPr="00335917" w14:paraId="0916C484" w14:textId="77777777" w:rsidTr="00313E68">
        <w:trPr>
          <w:trHeight w:val="994"/>
        </w:trPr>
        <w:tc>
          <w:tcPr>
            <w:tcW w:w="2880" w:type="dxa"/>
            <w:tcBorders>
              <w:top w:val="single" w:sz="8" w:space="0" w:color="auto"/>
              <w:left w:val="single" w:sz="12" w:space="0" w:color="auto"/>
              <w:bottom w:val="single" w:sz="12" w:space="0" w:color="auto"/>
              <w:right w:val="single" w:sz="8" w:space="0" w:color="auto"/>
            </w:tcBorders>
          </w:tcPr>
          <w:p w14:paraId="69FA0307" w14:textId="77777777" w:rsidR="0074463B" w:rsidRPr="00335917" w:rsidRDefault="0074463B" w:rsidP="00313E68">
            <w:pPr>
              <w:autoSpaceDE w:val="0"/>
              <w:autoSpaceDN w:val="0"/>
              <w:spacing w:line="400" w:lineRule="exact"/>
              <w:rPr>
                <w:rFonts w:asciiTheme="majorEastAsia" w:eastAsiaTheme="majorEastAsia" w:hAnsiTheme="majorEastAsia"/>
                <w:szCs w:val="21"/>
              </w:rPr>
            </w:pPr>
            <w:r w:rsidRPr="00335917">
              <w:rPr>
                <w:rFonts w:asciiTheme="majorEastAsia" w:eastAsiaTheme="majorEastAsia" w:hAnsiTheme="majorEastAsia" w:hint="eastAsia"/>
                <w:szCs w:val="21"/>
              </w:rPr>
              <w:t>浙江海港中奥能源有限责任公司码头改扩建工程</w:t>
            </w:r>
          </w:p>
        </w:tc>
        <w:tc>
          <w:tcPr>
            <w:tcW w:w="6300" w:type="dxa"/>
            <w:tcBorders>
              <w:top w:val="single" w:sz="8" w:space="0" w:color="auto"/>
              <w:left w:val="single" w:sz="8" w:space="0" w:color="auto"/>
              <w:bottom w:val="single" w:sz="12" w:space="0" w:color="auto"/>
              <w:right w:val="single" w:sz="12" w:space="0" w:color="auto"/>
            </w:tcBorders>
          </w:tcPr>
          <w:p w14:paraId="37531343" w14:textId="77777777" w:rsidR="0074463B" w:rsidRPr="00335917" w:rsidRDefault="0074463B" w:rsidP="00313E68">
            <w:pPr>
              <w:autoSpaceDE w:val="0"/>
              <w:autoSpaceDN w:val="0"/>
              <w:spacing w:line="400" w:lineRule="exact"/>
              <w:rPr>
                <w:rFonts w:asciiTheme="majorEastAsia" w:eastAsiaTheme="majorEastAsia" w:hAnsiTheme="majorEastAsia"/>
                <w:szCs w:val="21"/>
              </w:rPr>
            </w:pPr>
            <w:r w:rsidRPr="00335917">
              <w:rPr>
                <w:rFonts w:asciiTheme="majorEastAsia" w:eastAsiaTheme="majorEastAsia" w:hAnsiTheme="majorEastAsia" w:hint="eastAsia"/>
                <w:szCs w:val="21"/>
              </w:rPr>
              <w:t>自</w:t>
            </w:r>
            <w:r w:rsidRPr="00335917">
              <w:rPr>
                <w:rFonts w:asciiTheme="majorEastAsia" w:eastAsiaTheme="majorEastAsia" w:hAnsiTheme="majorEastAsia" w:hint="eastAsia"/>
                <w:color w:val="0000FF"/>
                <w:szCs w:val="21"/>
              </w:rPr>
              <w:t>2015年7月1日</w:t>
            </w:r>
            <w:r w:rsidRPr="00335917">
              <w:rPr>
                <w:rFonts w:asciiTheme="majorEastAsia" w:eastAsiaTheme="majorEastAsia" w:hAnsiTheme="majorEastAsia" w:hint="eastAsia"/>
                <w:szCs w:val="21"/>
              </w:rPr>
              <w:t>（以初步设计批复时间为准）至今承担过</w:t>
            </w:r>
            <w:r w:rsidRPr="00335917">
              <w:rPr>
                <w:rFonts w:asciiTheme="majorEastAsia" w:eastAsiaTheme="majorEastAsia" w:hAnsiTheme="majorEastAsia" w:hint="eastAsia"/>
                <w:color w:val="FF0000"/>
                <w:szCs w:val="21"/>
              </w:rPr>
              <w:t>3</w:t>
            </w:r>
            <w:r w:rsidRPr="00335917">
              <w:rPr>
                <w:rFonts w:asciiTheme="majorEastAsia" w:eastAsiaTheme="majorEastAsia" w:hAnsiTheme="majorEastAsia" w:hint="eastAsia"/>
                <w:szCs w:val="21"/>
              </w:rPr>
              <w:t>万吨级及</w:t>
            </w:r>
            <w:proofErr w:type="gramStart"/>
            <w:r w:rsidRPr="00335917">
              <w:rPr>
                <w:rFonts w:asciiTheme="majorEastAsia" w:eastAsiaTheme="majorEastAsia" w:hAnsiTheme="majorEastAsia" w:hint="eastAsia"/>
                <w:szCs w:val="21"/>
              </w:rPr>
              <w:t>以上沿海</w:t>
            </w:r>
            <w:proofErr w:type="gramEnd"/>
            <w:r w:rsidRPr="00335917">
              <w:rPr>
                <w:rFonts w:asciiTheme="majorEastAsia" w:eastAsiaTheme="majorEastAsia" w:hAnsiTheme="majorEastAsia" w:hint="eastAsia"/>
                <w:szCs w:val="21"/>
              </w:rPr>
              <w:t>油品码头工程的设计工作。</w:t>
            </w:r>
          </w:p>
        </w:tc>
      </w:tr>
    </w:tbl>
    <w:p w14:paraId="497DA0E4" w14:textId="77777777" w:rsidR="0074463B" w:rsidRPr="00335917" w:rsidRDefault="0074463B" w:rsidP="0074463B">
      <w:pPr>
        <w:autoSpaceDE w:val="0"/>
        <w:autoSpaceDN w:val="0"/>
        <w:adjustRightInd w:val="0"/>
        <w:spacing w:line="420" w:lineRule="exact"/>
        <w:jc w:val="left"/>
        <w:rPr>
          <w:rFonts w:asciiTheme="majorEastAsia" w:eastAsiaTheme="majorEastAsia" w:hAnsiTheme="majorEastAsia" w:cs="宋体"/>
          <w:kern w:val="0"/>
          <w:szCs w:val="21"/>
        </w:rPr>
      </w:pPr>
      <w:r w:rsidRPr="00335917">
        <w:rPr>
          <w:rFonts w:asciiTheme="majorEastAsia" w:eastAsiaTheme="majorEastAsia" w:hAnsiTheme="majorEastAsia" w:cs="宋体" w:hint="eastAsia"/>
          <w:kern w:val="0"/>
          <w:szCs w:val="21"/>
        </w:rPr>
        <w:t>注：1、业绩须附合同协议书复印件及初步设计批复文件复印件（日期以初步设计批复文件日期为准），两者缺一不可，否则业绩不予认可。</w:t>
      </w:r>
    </w:p>
    <w:p w14:paraId="739239B8" w14:textId="77777777" w:rsidR="0074463B" w:rsidRPr="00335917" w:rsidRDefault="0074463B" w:rsidP="0074463B">
      <w:pPr>
        <w:autoSpaceDE w:val="0"/>
        <w:autoSpaceDN w:val="0"/>
        <w:adjustRightInd w:val="0"/>
        <w:spacing w:line="420" w:lineRule="exact"/>
        <w:jc w:val="left"/>
        <w:rPr>
          <w:rFonts w:asciiTheme="majorEastAsia" w:eastAsiaTheme="majorEastAsia" w:hAnsiTheme="majorEastAsia" w:cs="宋体"/>
          <w:kern w:val="0"/>
          <w:szCs w:val="21"/>
        </w:rPr>
      </w:pPr>
      <w:r w:rsidRPr="00335917">
        <w:rPr>
          <w:rFonts w:asciiTheme="majorEastAsia" w:eastAsiaTheme="majorEastAsia" w:hAnsiTheme="majorEastAsia" w:cs="宋体" w:hint="eastAsia"/>
          <w:kern w:val="0"/>
          <w:szCs w:val="21"/>
        </w:rPr>
        <w:t>2、合同协议书、设计单位名称与投标人名称必须一致（发生合法变更或重组或法人名称变更时，应提供相关部门的合法批件或其他相关证明材料来证明其所附业绩的继承性），否则业绩不予认可。</w:t>
      </w:r>
    </w:p>
    <w:p w14:paraId="4BBD4174" w14:textId="77777777" w:rsidR="0074463B" w:rsidRPr="00335917" w:rsidRDefault="0074463B" w:rsidP="0074463B">
      <w:pPr>
        <w:autoSpaceDE w:val="0"/>
        <w:autoSpaceDN w:val="0"/>
        <w:adjustRightInd w:val="0"/>
        <w:spacing w:line="420" w:lineRule="exact"/>
        <w:jc w:val="left"/>
        <w:rPr>
          <w:rFonts w:asciiTheme="majorEastAsia" w:eastAsiaTheme="majorEastAsia" w:hAnsiTheme="majorEastAsia" w:cs="宋体"/>
          <w:kern w:val="0"/>
          <w:szCs w:val="21"/>
        </w:rPr>
      </w:pPr>
      <w:r w:rsidRPr="00335917">
        <w:rPr>
          <w:rFonts w:asciiTheme="majorEastAsia" w:eastAsiaTheme="majorEastAsia" w:hAnsiTheme="majorEastAsia" w:cs="宋体" w:hint="eastAsia"/>
          <w:kern w:val="0"/>
          <w:szCs w:val="21"/>
        </w:rPr>
        <w:t>3、如果合同协议书或初步设计批复未体现工程规模的，则投标人还需提供发包人或水运行业主管部门出具的证明材料，否则业绩不予认可。</w:t>
      </w:r>
    </w:p>
    <w:p w14:paraId="3684D17D" w14:textId="77777777" w:rsidR="0074463B" w:rsidRPr="00335917" w:rsidRDefault="0074463B" w:rsidP="0074463B">
      <w:pPr>
        <w:autoSpaceDE w:val="0"/>
        <w:autoSpaceDN w:val="0"/>
        <w:adjustRightInd w:val="0"/>
        <w:spacing w:line="420" w:lineRule="exact"/>
        <w:jc w:val="left"/>
        <w:rPr>
          <w:rFonts w:asciiTheme="majorEastAsia" w:eastAsiaTheme="majorEastAsia" w:hAnsiTheme="majorEastAsia" w:cs="宋体"/>
          <w:kern w:val="0"/>
          <w:szCs w:val="21"/>
        </w:rPr>
      </w:pPr>
      <w:r w:rsidRPr="00335917">
        <w:rPr>
          <w:rFonts w:asciiTheme="majorEastAsia" w:eastAsiaTheme="majorEastAsia" w:hAnsiTheme="majorEastAsia" w:cs="宋体" w:hint="eastAsia"/>
          <w:kern w:val="0"/>
          <w:szCs w:val="21"/>
        </w:rPr>
        <w:t>4</w:t>
      </w:r>
      <w:r w:rsidRPr="00335917">
        <w:rPr>
          <w:rFonts w:asciiTheme="majorEastAsia" w:eastAsiaTheme="majorEastAsia" w:hAnsiTheme="majorEastAsia" w:cs="宋体"/>
          <w:kern w:val="0"/>
          <w:szCs w:val="21"/>
        </w:rPr>
        <w:t>、工程规模的解释顺序为：</w:t>
      </w:r>
      <w:r w:rsidRPr="00335917">
        <w:rPr>
          <w:rFonts w:asciiTheme="majorEastAsia" w:eastAsiaTheme="majorEastAsia" w:hAnsiTheme="majorEastAsia" w:cs="宋体" w:hint="eastAsia"/>
          <w:kern w:val="0"/>
          <w:szCs w:val="21"/>
        </w:rPr>
        <w:t>初步设计批复</w:t>
      </w:r>
      <w:r w:rsidRPr="00335917">
        <w:rPr>
          <w:rFonts w:asciiTheme="majorEastAsia" w:eastAsiaTheme="majorEastAsia" w:hAnsiTheme="majorEastAsia" w:cs="宋体"/>
          <w:kern w:val="0"/>
          <w:szCs w:val="21"/>
        </w:rPr>
        <w:t>文件、合同协议书、中标通知书。如</w:t>
      </w:r>
      <w:r w:rsidRPr="00335917">
        <w:rPr>
          <w:rFonts w:asciiTheme="majorEastAsia" w:eastAsiaTheme="majorEastAsia" w:hAnsiTheme="majorEastAsia" w:cs="宋体" w:hint="eastAsia"/>
          <w:kern w:val="0"/>
          <w:szCs w:val="21"/>
        </w:rPr>
        <w:t>初步设计批复</w:t>
      </w:r>
      <w:r w:rsidRPr="00335917">
        <w:rPr>
          <w:rFonts w:asciiTheme="majorEastAsia" w:eastAsiaTheme="majorEastAsia" w:hAnsiTheme="majorEastAsia" w:cs="宋体"/>
          <w:kern w:val="0"/>
          <w:szCs w:val="21"/>
        </w:rPr>
        <w:t>文件和合同协</w:t>
      </w:r>
      <w:r w:rsidRPr="00335917">
        <w:rPr>
          <w:rFonts w:asciiTheme="majorEastAsia" w:eastAsiaTheme="majorEastAsia" w:hAnsiTheme="majorEastAsia" w:cs="宋体" w:hint="eastAsia"/>
          <w:kern w:val="0"/>
          <w:szCs w:val="21"/>
        </w:rPr>
        <w:t>议书或中标通知书中均未体现工程规模的，必须附业主证明材料，否则业绩不予认可。</w:t>
      </w:r>
    </w:p>
    <w:p w14:paraId="206573CA" w14:textId="77777777" w:rsidR="0074463B" w:rsidRPr="00335917" w:rsidRDefault="0074463B" w:rsidP="0074463B">
      <w:pPr>
        <w:autoSpaceDE w:val="0"/>
        <w:autoSpaceDN w:val="0"/>
        <w:adjustRightInd w:val="0"/>
        <w:spacing w:line="420" w:lineRule="exact"/>
        <w:jc w:val="left"/>
        <w:rPr>
          <w:rFonts w:asciiTheme="majorEastAsia" w:eastAsiaTheme="majorEastAsia" w:hAnsiTheme="majorEastAsia" w:cs="宋体"/>
          <w:kern w:val="0"/>
          <w:szCs w:val="21"/>
        </w:rPr>
      </w:pPr>
      <w:r w:rsidRPr="00335917">
        <w:rPr>
          <w:rFonts w:asciiTheme="majorEastAsia" w:eastAsiaTheme="majorEastAsia" w:hAnsiTheme="majorEastAsia" w:cs="宋体" w:hint="eastAsia"/>
          <w:kern w:val="0"/>
          <w:szCs w:val="21"/>
        </w:rPr>
        <w:t>5</w:t>
      </w:r>
      <w:r w:rsidRPr="00335917">
        <w:rPr>
          <w:rFonts w:asciiTheme="majorEastAsia" w:eastAsiaTheme="majorEastAsia" w:hAnsiTheme="majorEastAsia" w:cs="宋体"/>
          <w:kern w:val="0"/>
          <w:szCs w:val="21"/>
        </w:rPr>
        <w:t>、如查实投标人提供虚假业绩证明材料以满足强制性业绩要求的，取消中标资格，并建议主管部门予以通报。</w:t>
      </w:r>
    </w:p>
    <w:p w14:paraId="6F17DBE1" w14:textId="77777777" w:rsidR="0074463B" w:rsidRPr="00335917" w:rsidRDefault="0074463B" w:rsidP="0074463B">
      <w:pPr>
        <w:pStyle w:val="Default"/>
        <w:rPr>
          <w:rFonts w:asciiTheme="majorEastAsia" w:eastAsiaTheme="majorEastAsia" w:hAnsiTheme="majorEastAsia"/>
          <w:color w:val="auto"/>
          <w:sz w:val="21"/>
          <w:szCs w:val="21"/>
        </w:rPr>
      </w:pPr>
    </w:p>
    <w:p w14:paraId="015B3C3B" w14:textId="77777777" w:rsidR="0074463B" w:rsidRPr="00335917" w:rsidRDefault="0074463B" w:rsidP="0074463B">
      <w:pPr>
        <w:spacing w:line="400" w:lineRule="exact"/>
        <w:rPr>
          <w:rFonts w:asciiTheme="majorEastAsia" w:eastAsiaTheme="majorEastAsia" w:hAnsiTheme="majorEastAsia"/>
          <w:b/>
          <w:szCs w:val="21"/>
        </w:rPr>
      </w:pPr>
      <w:r w:rsidRPr="00335917">
        <w:rPr>
          <w:rFonts w:asciiTheme="majorEastAsia" w:eastAsiaTheme="majorEastAsia" w:hAnsiTheme="majorEastAsia" w:hint="eastAsia"/>
          <w:b/>
          <w:szCs w:val="21"/>
        </w:rPr>
        <w:t>附件</w:t>
      </w:r>
      <w:r w:rsidRPr="00335917">
        <w:rPr>
          <w:rFonts w:asciiTheme="majorEastAsia" w:eastAsiaTheme="majorEastAsia" w:hAnsiTheme="majorEastAsia"/>
          <w:b/>
          <w:szCs w:val="21"/>
        </w:rPr>
        <w:t>3</w:t>
      </w:r>
      <w:r w:rsidRPr="00335917">
        <w:rPr>
          <w:rFonts w:asciiTheme="majorEastAsia" w:eastAsiaTheme="majorEastAsia" w:hAnsiTheme="majorEastAsia" w:hint="eastAsia"/>
          <w:b/>
          <w:szCs w:val="21"/>
        </w:rPr>
        <w:t xml:space="preserve">  </w:t>
      </w:r>
      <w:r w:rsidRPr="00335917">
        <w:rPr>
          <w:rFonts w:asciiTheme="majorEastAsia" w:eastAsiaTheme="majorEastAsia" w:hAnsiTheme="majorEastAsia"/>
          <w:b/>
          <w:szCs w:val="21"/>
        </w:rPr>
        <w:t>资格审查条件(信誉最低要求)</w:t>
      </w:r>
    </w:p>
    <w:tbl>
      <w:tblPr>
        <w:tblW w:w="0" w:type="auto"/>
        <w:tblInd w:w="15" w:type="dxa"/>
        <w:tblLayout w:type="fixed"/>
        <w:tblCellMar>
          <w:left w:w="0" w:type="dxa"/>
          <w:right w:w="0" w:type="dxa"/>
        </w:tblCellMar>
        <w:tblLook w:val="0000" w:firstRow="0" w:lastRow="0" w:firstColumn="0" w:lastColumn="0" w:noHBand="0" w:noVBand="0"/>
      </w:tblPr>
      <w:tblGrid>
        <w:gridCol w:w="9165"/>
      </w:tblGrid>
      <w:tr w:rsidR="0074463B" w:rsidRPr="00335917" w14:paraId="535906BB" w14:textId="77777777" w:rsidTr="00313E68">
        <w:trPr>
          <w:trHeight w:val="316"/>
        </w:trPr>
        <w:tc>
          <w:tcPr>
            <w:tcW w:w="9165" w:type="dxa"/>
            <w:tcBorders>
              <w:top w:val="single" w:sz="12" w:space="0" w:color="auto"/>
              <w:left w:val="single" w:sz="12" w:space="0" w:color="auto"/>
              <w:bottom w:val="single" w:sz="8" w:space="0" w:color="auto"/>
              <w:right w:val="single" w:sz="12" w:space="0" w:color="auto"/>
            </w:tcBorders>
          </w:tcPr>
          <w:p w14:paraId="24224FB8" w14:textId="77777777" w:rsidR="0074463B" w:rsidRPr="00335917" w:rsidRDefault="0074463B" w:rsidP="00313E68">
            <w:pPr>
              <w:autoSpaceDE w:val="0"/>
              <w:autoSpaceDN w:val="0"/>
              <w:spacing w:line="400" w:lineRule="exact"/>
              <w:jc w:val="center"/>
              <w:rPr>
                <w:rFonts w:asciiTheme="majorEastAsia" w:eastAsiaTheme="majorEastAsia" w:hAnsiTheme="majorEastAsia" w:cs="宋体"/>
                <w:kern w:val="0"/>
                <w:szCs w:val="21"/>
              </w:rPr>
            </w:pPr>
            <w:r w:rsidRPr="00335917">
              <w:rPr>
                <w:rFonts w:asciiTheme="majorEastAsia" w:eastAsiaTheme="majorEastAsia" w:hAnsiTheme="majorEastAsia" w:cs="宋体" w:hint="eastAsia"/>
                <w:kern w:val="0"/>
                <w:szCs w:val="21"/>
              </w:rPr>
              <w:t>设计企业信誉要求</w:t>
            </w:r>
          </w:p>
        </w:tc>
      </w:tr>
      <w:tr w:rsidR="0074463B" w:rsidRPr="00335917" w14:paraId="0F63BBC4" w14:textId="77777777" w:rsidTr="00313E68">
        <w:trPr>
          <w:trHeight w:val="904"/>
        </w:trPr>
        <w:tc>
          <w:tcPr>
            <w:tcW w:w="9165" w:type="dxa"/>
            <w:tcBorders>
              <w:top w:val="single" w:sz="8" w:space="0" w:color="auto"/>
              <w:left w:val="single" w:sz="12" w:space="0" w:color="auto"/>
              <w:bottom w:val="single" w:sz="12" w:space="0" w:color="auto"/>
              <w:right w:val="single" w:sz="12" w:space="0" w:color="auto"/>
            </w:tcBorders>
          </w:tcPr>
          <w:p w14:paraId="196424D1" w14:textId="77777777" w:rsidR="0074463B" w:rsidRPr="00335917" w:rsidRDefault="0074463B" w:rsidP="00313E68">
            <w:pPr>
              <w:spacing w:line="400" w:lineRule="exact"/>
              <w:rPr>
                <w:rFonts w:asciiTheme="majorEastAsia" w:eastAsiaTheme="majorEastAsia" w:hAnsiTheme="majorEastAsia" w:cs="宋体"/>
                <w:kern w:val="0"/>
                <w:szCs w:val="21"/>
              </w:rPr>
            </w:pPr>
            <w:r w:rsidRPr="00335917">
              <w:rPr>
                <w:rFonts w:asciiTheme="majorEastAsia" w:eastAsiaTheme="majorEastAsia" w:hAnsiTheme="majorEastAsia" w:cs="宋体" w:hint="eastAsia"/>
                <w:kern w:val="0"/>
                <w:szCs w:val="21"/>
              </w:rPr>
              <w:t>1、无投标人须知第</w:t>
            </w:r>
            <w:smartTag w:uri="urn:schemas-microsoft-com:office:smarttags" w:element="chsdate">
              <w:smartTagPr>
                <w:attr w:name="IsROCDate" w:val="False"/>
                <w:attr w:name="IsLunarDate" w:val="False"/>
                <w:attr w:name="Day" w:val="30"/>
                <w:attr w:name="Month" w:val="12"/>
                <w:attr w:name="Year" w:val="1899"/>
              </w:smartTagPr>
              <w:r w:rsidRPr="00335917">
                <w:rPr>
                  <w:rFonts w:asciiTheme="majorEastAsia" w:eastAsiaTheme="majorEastAsia" w:hAnsiTheme="majorEastAsia" w:cs="宋体"/>
                  <w:kern w:val="0"/>
                  <w:szCs w:val="21"/>
                </w:rPr>
                <w:t>1.4.3</w:t>
              </w:r>
            </w:smartTag>
            <w:r w:rsidRPr="00335917">
              <w:rPr>
                <w:rFonts w:asciiTheme="majorEastAsia" w:eastAsiaTheme="majorEastAsia" w:hAnsiTheme="majorEastAsia" w:cs="宋体" w:hint="eastAsia"/>
                <w:kern w:val="0"/>
                <w:szCs w:val="21"/>
              </w:rPr>
              <w:t>项的情形；</w:t>
            </w:r>
          </w:p>
          <w:p w14:paraId="31E51EDF" w14:textId="77777777" w:rsidR="0074463B" w:rsidRPr="00335917" w:rsidRDefault="0074463B" w:rsidP="00313E68">
            <w:pPr>
              <w:spacing w:line="400" w:lineRule="exact"/>
              <w:rPr>
                <w:rFonts w:asciiTheme="majorEastAsia" w:eastAsiaTheme="majorEastAsia" w:hAnsiTheme="majorEastAsia"/>
                <w:szCs w:val="21"/>
              </w:rPr>
            </w:pPr>
            <w:r w:rsidRPr="00335917">
              <w:rPr>
                <w:rFonts w:asciiTheme="majorEastAsia" w:eastAsiaTheme="majorEastAsia" w:hAnsiTheme="majorEastAsia" w:cs="宋体"/>
                <w:kern w:val="0"/>
                <w:szCs w:val="21"/>
              </w:rPr>
              <w:t>2</w:t>
            </w:r>
            <w:r w:rsidRPr="00335917">
              <w:rPr>
                <w:rFonts w:asciiTheme="majorEastAsia" w:eastAsiaTheme="majorEastAsia" w:hAnsiTheme="majorEastAsia" w:cs="宋体" w:hint="eastAsia"/>
                <w:kern w:val="0"/>
                <w:szCs w:val="21"/>
              </w:rPr>
              <w:t>、</w:t>
            </w:r>
            <w:r w:rsidRPr="00335917">
              <w:rPr>
                <w:rFonts w:asciiTheme="majorEastAsia" w:eastAsiaTheme="majorEastAsia" w:hAnsiTheme="majorEastAsia"/>
                <w:szCs w:val="21"/>
              </w:rPr>
              <w:t>自</w:t>
            </w:r>
            <w:smartTag w:uri="urn:schemas-microsoft-com:office:smarttags" w:element="chsdate">
              <w:smartTagPr>
                <w:attr w:name="IsROCDate" w:val="False"/>
                <w:attr w:name="IsLunarDate" w:val="False"/>
                <w:attr w:name="Day" w:val="1"/>
                <w:attr w:name="Month" w:val="7"/>
                <w:attr w:name="Year" w:val="2017"/>
              </w:smartTagPr>
              <w:r w:rsidRPr="00335917">
                <w:rPr>
                  <w:rFonts w:asciiTheme="majorEastAsia" w:eastAsiaTheme="majorEastAsia" w:hAnsiTheme="majorEastAsia"/>
                  <w:color w:val="0000FF"/>
                  <w:szCs w:val="21"/>
                </w:rPr>
                <w:t>20</w:t>
              </w:r>
              <w:r w:rsidRPr="00335917">
                <w:rPr>
                  <w:rFonts w:asciiTheme="majorEastAsia" w:eastAsiaTheme="majorEastAsia" w:hAnsiTheme="majorEastAsia" w:hint="eastAsia"/>
                  <w:color w:val="0000FF"/>
                  <w:szCs w:val="21"/>
                </w:rPr>
                <w:t>17</w:t>
              </w:r>
              <w:r w:rsidRPr="00335917">
                <w:rPr>
                  <w:rFonts w:asciiTheme="majorEastAsia" w:eastAsiaTheme="majorEastAsia" w:hAnsiTheme="majorEastAsia"/>
                  <w:color w:val="0000FF"/>
                  <w:szCs w:val="21"/>
                </w:rPr>
                <w:t>年</w:t>
              </w:r>
              <w:r w:rsidRPr="00335917">
                <w:rPr>
                  <w:rFonts w:asciiTheme="majorEastAsia" w:eastAsiaTheme="majorEastAsia" w:hAnsiTheme="majorEastAsia" w:hint="eastAsia"/>
                  <w:color w:val="0000FF"/>
                  <w:szCs w:val="21"/>
                </w:rPr>
                <w:t>7月</w:t>
              </w:r>
              <w:r w:rsidRPr="00335917">
                <w:rPr>
                  <w:rFonts w:asciiTheme="majorEastAsia" w:eastAsiaTheme="majorEastAsia" w:hAnsiTheme="majorEastAsia"/>
                  <w:color w:val="0000FF"/>
                  <w:szCs w:val="21"/>
                </w:rPr>
                <w:t>1日</w:t>
              </w:r>
            </w:smartTag>
            <w:r w:rsidRPr="00335917">
              <w:rPr>
                <w:rFonts w:asciiTheme="majorEastAsia" w:eastAsiaTheme="majorEastAsia" w:hAnsiTheme="majorEastAsia"/>
                <w:color w:val="0000FF"/>
                <w:szCs w:val="21"/>
              </w:rPr>
              <w:t>以来</w:t>
            </w:r>
            <w:r w:rsidRPr="00335917">
              <w:rPr>
                <w:rFonts w:asciiTheme="majorEastAsia" w:eastAsiaTheme="majorEastAsia" w:hAnsiTheme="majorEastAsia"/>
                <w:szCs w:val="21"/>
              </w:rPr>
              <w:t>，投标人无行贿</w:t>
            </w:r>
            <w:r w:rsidRPr="00335917">
              <w:rPr>
                <w:rFonts w:asciiTheme="majorEastAsia" w:eastAsiaTheme="majorEastAsia" w:hAnsiTheme="majorEastAsia" w:hint="eastAsia"/>
                <w:szCs w:val="21"/>
              </w:rPr>
              <w:t>犯罪</w:t>
            </w:r>
            <w:r w:rsidRPr="00335917">
              <w:rPr>
                <w:rFonts w:asciiTheme="majorEastAsia" w:eastAsiaTheme="majorEastAsia" w:hAnsiTheme="majorEastAsia"/>
                <w:szCs w:val="21"/>
              </w:rPr>
              <w:t>行为</w:t>
            </w:r>
            <w:r w:rsidRPr="00335917">
              <w:rPr>
                <w:rFonts w:asciiTheme="majorEastAsia" w:eastAsiaTheme="majorEastAsia" w:hAnsiTheme="majorEastAsia" w:hint="eastAsia"/>
                <w:szCs w:val="21"/>
              </w:rPr>
              <w:t>以在“中国裁判文书网”（http://wenshu.court.gov.cn）中查询结果为准；</w:t>
            </w:r>
          </w:p>
          <w:p w14:paraId="3DDE2CA6" w14:textId="77777777" w:rsidR="0074463B" w:rsidRPr="00335917" w:rsidRDefault="0074463B" w:rsidP="00313E68">
            <w:pPr>
              <w:autoSpaceDE w:val="0"/>
              <w:autoSpaceDN w:val="0"/>
              <w:spacing w:line="400" w:lineRule="exact"/>
              <w:rPr>
                <w:rFonts w:asciiTheme="majorEastAsia" w:eastAsiaTheme="majorEastAsia" w:hAnsiTheme="majorEastAsia" w:cs="宋体"/>
                <w:kern w:val="0"/>
                <w:szCs w:val="21"/>
              </w:rPr>
            </w:pPr>
            <w:r w:rsidRPr="00335917">
              <w:rPr>
                <w:rFonts w:asciiTheme="majorEastAsia" w:eastAsiaTheme="majorEastAsia" w:hAnsiTheme="majorEastAsia" w:hint="eastAsia"/>
                <w:szCs w:val="21"/>
              </w:rPr>
              <w:t>3、在“信用中国”网站（http://www.creditchina.gov.cn/）中被列入失信被执行人名单的投标人，不得参加投标。</w:t>
            </w:r>
          </w:p>
        </w:tc>
      </w:tr>
    </w:tbl>
    <w:p w14:paraId="0027116B" w14:textId="77777777" w:rsidR="0074463B" w:rsidRPr="00335917" w:rsidRDefault="0074463B" w:rsidP="0074463B">
      <w:pPr>
        <w:spacing w:line="400" w:lineRule="exact"/>
        <w:rPr>
          <w:rFonts w:asciiTheme="majorEastAsia" w:eastAsiaTheme="majorEastAsia" w:hAnsiTheme="majorEastAsia"/>
          <w:szCs w:val="21"/>
        </w:rPr>
      </w:pPr>
      <w:r w:rsidRPr="00335917">
        <w:rPr>
          <w:rFonts w:asciiTheme="majorEastAsia" w:eastAsiaTheme="majorEastAsia" w:hAnsiTheme="majorEastAsia" w:hint="eastAsia"/>
          <w:szCs w:val="21"/>
        </w:rPr>
        <w:lastRenderedPageBreak/>
        <w:t>注：投标人有行贿犯罪行为的认定以在“中国裁判文书网”（http://wenshu.court.gov.cn）中查询时间为准。</w:t>
      </w:r>
    </w:p>
    <w:p w14:paraId="75D3E6B9" w14:textId="77777777" w:rsidR="0074463B" w:rsidRPr="00335917" w:rsidRDefault="0074463B" w:rsidP="0074463B">
      <w:pPr>
        <w:spacing w:line="400" w:lineRule="exact"/>
        <w:rPr>
          <w:rFonts w:asciiTheme="majorEastAsia" w:eastAsiaTheme="majorEastAsia" w:hAnsiTheme="majorEastAsia"/>
          <w:szCs w:val="21"/>
        </w:rPr>
      </w:pPr>
      <w:r w:rsidRPr="00335917">
        <w:rPr>
          <w:rFonts w:asciiTheme="majorEastAsia" w:eastAsiaTheme="majorEastAsia" w:hAnsiTheme="majorEastAsia" w:hint="eastAsia"/>
          <w:b/>
          <w:szCs w:val="21"/>
        </w:rPr>
        <w:t>附件4 资格审查条件</w:t>
      </w:r>
      <w:r w:rsidRPr="00335917">
        <w:rPr>
          <w:rFonts w:asciiTheme="majorEastAsia" w:eastAsiaTheme="majorEastAsia" w:hAnsiTheme="majorEastAsia"/>
          <w:b/>
          <w:szCs w:val="21"/>
        </w:rPr>
        <w:t>(主要人员最低要求)</w:t>
      </w: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0"/>
        <w:gridCol w:w="850"/>
        <w:gridCol w:w="5358"/>
      </w:tblGrid>
      <w:tr w:rsidR="0074463B" w:rsidRPr="00335917" w14:paraId="7FF10256" w14:textId="77777777" w:rsidTr="00313E68">
        <w:tc>
          <w:tcPr>
            <w:tcW w:w="2590" w:type="dxa"/>
            <w:vAlign w:val="center"/>
          </w:tcPr>
          <w:p w14:paraId="5D473188" w14:textId="77777777" w:rsidR="0074463B" w:rsidRPr="00335917" w:rsidRDefault="0074463B" w:rsidP="00313E68">
            <w:pPr>
              <w:spacing w:line="360" w:lineRule="auto"/>
              <w:jc w:val="center"/>
              <w:rPr>
                <w:rFonts w:asciiTheme="majorEastAsia" w:eastAsiaTheme="majorEastAsia" w:hAnsiTheme="majorEastAsia"/>
                <w:bCs/>
                <w:szCs w:val="21"/>
              </w:rPr>
            </w:pPr>
            <w:r w:rsidRPr="00335917">
              <w:rPr>
                <w:rFonts w:asciiTheme="majorEastAsia" w:eastAsiaTheme="majorEastAsia" w:hAnsiTheme="majorEastAsia" w:hint="eastAsia"/>
                <w:kern w:val="0"/>
                <w:szCs w:val="21"/>
              </w:rPr>
              <w:t xml:space="preserve"> </w:t>
            </w:r>
            <w:r w:rsidRPr="00335917">
              <w:rPr>
                <w:rFonts w:asciiTheme="majorEastAsia" w:eastAsiaTheme="majorEastAsia" w:hAnsiTheme="majorEastAsia" w:hint="eastAsia"/>
                <w:bCs/>
                <w:szCs w:val="21"/>
              </w:rPr>
              <w:t>人员</w:t>
            </w:r>
          </w:p>
        </w:tc>
        <w:tc>
          <w:tcPr>
            <w:tcW w:w="850" w:type="dxa"/>
            <w:vAlign w:val="center"/>
          </w:tcPr>
          <w:p w14:paraId="0F440D0B" w14:textId="77777777" w:rsidR="0074463B" w:rsidRPr="00335917" w:rsidRDefault="0074463B" w:rsidP="00313E68">
            <w:pPr>
              <w:spacing w:line="360" w:lineRule="auto"/>
              <w:jc w:val="center"/>
              <w:rPr>
                <w:rFonts w:asciiTheme="majorEastAsia" w:eastAsiaTheme="majorEastAsia" w:hAnsiTheme="majorEastAsia"/>
                <w:bCs/>
                <w:szCs w:val="21"/>
              </w:rPr>
            </w:pPr>
            <w:r w:rsidRPr="00335917">
              <w:rPr>
                <w:rFonts w:asciiTheme="majorEastAsia" w:eastAsiaTheme="majorEastAsia" w:hAnsiTheme="majorEastAsia" w:hint="eastAsia"/>
                <w:bCs/>
                <w:szCs w:val="21"/>
              </w:rPr>
              <w:t>数量</w:t>
            </w:r>
          </w:p>
        </w:tc>
        <w:tc>
          <w:tcPr>
            <w:tcW w:w="5358" w:type="dxa"/>
            <w:vAlign w:val="center"/>
          </w:tcPr>
          <w:p w14:paraId="40B52248" w14:textId="77777777" w:rsidR="0074463B" w:rsidRPr="00335917" w:rsidRDefault="0074463B" w:rsidP="00313E68">
            <w:pPr>
              <w:spacing w:line="360" w:lineRule="auto"/>
              <w:jc w:val="center"/>
              <w:rPr>
                <w:rFonts w:asciiTheme="majorEastAsia" w:eastAsiaTheme="majorEastAsia" w:hAnsiTheme="majorEastAsia"/>
                <w:bCs/>
                <w:szCs w:val="21"/>
              </w:rPr>
            </w:pPr>
            <w:r w:rsidRPr="00335917">
              <w:rPr>
                <w:rFonts w:asciiTheme="majorEastAsia" w:eastAsiaTheme="majorEastAsia" w:hAnsiTheme="majorEastAsia" w:hint="eastAsia"/>
                <w:bCs/>
                <w:szCs w:val="21"/>
              </w:rPr>
              <w:t>资格要求</w:t>
            </w:r>
          </w:p>
        </w:tc>
      </w:tr>
      <w:tr w:rsidR="0074463B" w:rsidRPr="00335917" w14:paraId="04E98F1C" w14:textId="77777777" w:rsidTr="00313E68">
        <w:tc>
          <w:tcPr>
            <w:tcW w:w="2590" w:type="dxa"/>
            <w:vAlign w:val="center"/>
          </w:tcPr>
          <w:p w14:paraId="5BF3A9CE" w14:textId="77777777" w:rsidR="0074463B" w:rsidRPr="00335917" w:rsidRDefault="0074463B" w:rsidP="00313E68">
            <w:pPr>
              <w:pStyle w:val="Default"/>
              <w:jc w:val="center"/>
              <w:rPr>
                <w:rFonts w:asciiTheme="majorEastAsia" w:eastAsiaTheme="majorEastAsia" w:hAnsiTheme="majorEastAsia" w:cs="Times New Roman"/>
                <w:color w:val="auto"/>
                <w:kern w:val="2"/>
                <w:sz w:val="21"/>
                <w:szCs w:val="21"/>
              </w:rPr>
            </w:pPr>
            <w:r w:rsidRPr="00335917">
              <w:rPr>
                <w:rFonts w:asciiTheme="majorEastAsia" w:eastAsiaTheme="majorEastAsia" w:hAnsiTheme="majorEastAsia" w:cs="Times New Roman"/>
                <w:color w:val="auto"/>
                <w:kern w:val="2"/>
                <w:sz w:val="21"/>
                <w:szCs w:val="21"/>
              </w:rPr>
              <w:t>项目负责人</w:t>
            </w:r>
            <w:r w:rsidRPr="00335917">
              <w:rPr>
                <w:rFonts w:asciiTheme="majorEastAsia" w:eastAsiaTheme="majorEastAsia" w:hAnsiTheme="majorEastAsia" w:cs="Times New Roman"/>
                <w:color w:val="auto"/>
                <w:kern w:val="2"/>
                <w:sz w:val="21"/>
                <w:szCs w:val="21"/>
              </w:rPr>
              <w:t></w:t>
            </w:r>
          </w:p>
        </w:tc>
        <w:tc>
          <w:tcPr>
            <w:tcW w:w="850" w:type="dxa"/>
            <w:vAlign w:val="center"/>
          </w:tcPr>
          <w:p w14:paraId="2DC63AC0" w14:textId="77777777" w:rsidR="0074463B" w:rsidRPr="00335917" w:rsidRDefault="0074463B" w:rsidP="00313E68">
            <w:pPr>
              <w:pStyle w:val="Default"/>
              <w:jc w:val="center"/>
              <w:rPr>
                <w:rFonts w:asciiTheme="majorEastAsia" w:eastAsiaTheme="majorEastAsia" w:hAnsiTheme="majorEastAsia" w:cs="Times New Roman"/>
                <w:color w:val="auto"/>
                <w:kern w:val="2"/>
                <w:sz w:val="21"/>
                <w:szCs w:val="21"/>
              </w:rPr>
            </w:pPr>
            <w:r w:rsidRPr="00335917">
              <w:rPr>
                <w:rFonts w:asciiTheme="majorEastAsia" w:eastAsiaTheme="majorEastAsia" w:hAnsiTheme="majorEastAsia" w:cs="Times New Roman"/>
                <w:color w:val="auto"/>
                <w:kern w:val="2"/>
                <w:sz w:val="21"/>
                <w:szCs w:val="21"/>
              </w:rPr>
              <w:t xml:space="preserve">1 </w:t>
            </w:r>
          </w:p>
        </w:tc>
        <w:tc>
          <w:tcPr>
            <w:tcW w:w="5358" w:type="dxa"/>
            <w:vAlign w:val="center"/>
          </w:tcPr>
          <w:p w14:paraId="28C89558" w14:textId="77777777" w:rsidR="0074463B" w:rsidRPr="00335917" w:rsidRDefault="0074463B" w:rsidP="00313E68">
            <w:pPr>
              <w:pStyle w:val="Default"/>
              <w:rPr>
                <w:rFonts w:asciiTheme="majorEastAsia" w:eastAsiaTheme="majorEastAsia" w:hAnsiTheme="majorEastAsia" w:cs="Times New Roman"/>
                <w:color w:val="auto"/>
                <w:kern w:val="2"/>
                <w:sz w:val="21"/>
                <w:szCs w:val="21"/>
              </w:rPr>
            </w:pPr>
            <w:r w:rsidRPr="00335917">
              <w:rPr>
                <w:rFonts w:asciiTheme="majorEastAsia" w:eastAsiaTheme="majorEastAsia" w:hAnsiTheme="majorEastAsia" w:cs="Times New Roman" w:hint="eastAsia"/>
                <w:color w:val="auto"/>
                <w:kern w:val="2"/>
                <w:sz w:val="21"/>
                <w:szCs w:val="21"/>
              </w:rPr>
              <w:t>（1）具有高级工程师（港航）及以上职称，具有注册土木工程师（港口与航道工程专业）执业资格。</w:t>
            </w:r>
          </w:p>
          <w:p w14:paraId="32161049" w14:textId="77777777" w:rsidR="0074463B" w:rsidRPr="00335917" w:rsidRDefault="0074463B" w:rsidP="00313E68">
            <w:pPr>
              <w:pStyle w:val="Default"/>
              <w:rPr>
                <w:rFonts w:asciiTheme="majorEastAsia" w:eastAsiaTheme="majorEastAsia" w:hAnsiTheme="majorEastAsia" w:cs="Times New Roman"/>
                <w:color w:val="auto"/>
                <w:kern w:val="2"/>
                <w:sz w:val="21"/>
                <w:szCs w:val="21"/>
              </w:rPr>
            </w:pPr>
            <w:r w:rsidRPr="00335917">
              <w:rPr>
                <w:rFonts w:asciiTheme="majorEastAsia" w:eastAsiaTheme="majorEastAsia" w:hAnsiTheme="majorEastAsia" w:cs="Times New Roman" w:hint="eastAsia"/>
                <w:color w:val="auto"/>
                <w:kern w:val="2"/>
                <w:sz w:val="21"/>
                <w:szCs w:val="21"/>
              </w:rPr>
              <w:t>（2）担任过</w:t>
            </w:r>
            <w:r w:rsidRPr="00335917">
              <w:rPr>
                <w:rFonts w:asciiTheme="majorEastAsia" w:eastAsiaTheme="majorEastAsia" w:hAnsiTheme="majorEastAsia" w:cs="Times New Roman" w:hint="eastAsia"/>
                <w:color w:val="FF0000"/>
                <w:kern w:val="2"/>
                <w:sz w:val="21"/>
                <w:szCs w:val="21"/>
              </w:rPr>
              <w:t>3</w:t>
            </w:r>
            <w:r w:rsidRPr="00335917">
              <w:rPr>
                <w:rFonts w:asciiTheme="majorEastAsia" w:eastAsiaTheme="majorEastAsia" w:hAnsiTheme="majorEastAsia" w:cs="Times New Roman" w:hint="eastAsia"/>
                <w:color w:val="auto"/>
                <w:kern w:val="2"/>
                <w:sz w:val="21"/>
                <w:szCs w:val="21"/>
              </w:rPr>
              <w:t>万吨级及以上沿海油品码头设计工作的项目负责人。</w:t>
            </w:r>
          </w:p>
          <w:p w14:paraId="137B86A8" w14:textId="77777777" w:rsidR="0074463B" w:rsidRPr="00335917" w:rsidRDefault="0074463B" w:rsidP="00313E68">
            <w:pPr>
              <w:pStyle w:val="Default"/>
              <w:rPr>
                <w:rFonts w:asciiTheme="majorEastAsia" w:eastAsiaTheme="majorEastAsia" w:hAnsiTheme="majorEastAsia" w:cs="Times New Roman"/>
                <w:color w:val="FF0000"/>
                <w:kern w:val="2"/>
                <w:sz w:val="21"/>
                <w:szCs w:val="21"/>
              </w:rPr>
            </w:pPr>
            <w:r w:rsidRPr="00335917">
              <w:rPr>
                <w:rFonts w:asciiTheme="majorEastAsia" w:eastAsiaTheme="majorEastAsia" w:hAnsiTheme="majorEastAsia" w:cs="Times New Roman" w:hint="eastAsia"/>
                <w:color w:val="auto"/>
                <w:kern w:val="2"/>
                <w:sz w:val="21"/>
                <w:szCs w:val="21"/>
              </w:rPr>
              <w:t>（3）</w:t>
            </w:r>
            <w:r w:rsidRPr="00335917">
              <w:rPr>
                <w:rFonts w:asciiTheme="majorEastAsia" w:eastAsiaTheme="majorEastAsia" w:hAnsiTheme="majorEastAsia" w:cs="Times New Roman"/>
                <w:color w:val="auto"/>
                <w:kern w:val="2"/>
                <w:sz w:val="21"/>
                <w:szCs w:val="21"/>
              </w:rPr>
              <w:t>自</w:t>
            </w:r>
            <w:r w:rsidRPr="00335917">
              <w:rPr>
                <w:rFonts w:asciiTheme="majorEastAsia" w:eastAsiaTheme="majorEastAsia" w:hAnsiTheme="majorEastAsia" w:cs="Times New Roman"/>
                <w:color w:val="0000FF"/>
                <w:kern w:val="2"/>
                <w:sz w:val="21"/>
                <w:szCs w:val="21"/>
              </w:rPr>
              <w:t>20</w:t>
            </w:r>
            <w:r w:rsidRPr="00335917">
              <w:rPr>
                <w:rFonts w:asciiTheme="majorEastAsia" w:eastAsiaTheme="majorEastAsia" w:hAnsiTheme="majorEastAsia" w:cs="Times New Roman" w:hint="eastAsia"/>
                <w:color w:val="0000FF"/>
                <w:kern w:val="2"/>
                <w:sz w:val="21"/>
                <w:szCs w:val="21"/>
              </w:rPr>
              <w:t>17</w:t>
            </w:r>
            <w:r w:rsidRPr="00335917">
              <w:rPr>
                <w:rFonts w:asciiTheme="majorEastAsia" w:eastAsiaTheme="majorEastAsia" w:hAnsiTheme="majorEastAsia" w:cs="Times New Roman"/>
                <w:color w:val="0000FF"/>
                <w:kern w:val="2"/>
                <w:sz w:val="21"/>
                <w:szCs w:val="21"/>
              </w:rPr>
              <w:t>年</w:t>
            </w:r>
            <w:r w:rsidRPr="00335917">
              <w:rPr>
                <w:rFonts w:asciiTheme="majorEastAsia" w:eastAsiaTheme="majorEastAsia" w:hAnsiTheme="majorEastAsia" w:cs="Times New Roman" w:hint="eastAsia"/>
                <w:color w:val="0000FF"/>
                <w:kern w:val="2"/>
                <w:sz w:val="21"/>
                <w:szCs w:val="21"/>
              </w:rPr>
              <w:t>7月</w:t>
            </w:r>
            <w:r w:rsidRPr="00335917">
              <w:rPr>
                <w:rFonts w:asciiTheme="majorEastAsia" w:eastAsiaTheme="majorEastAsia" w:hAnsiTheme="majorEastAsia" w:cs="Times New Roman"/>
                <w:color w:val="0000FF"/>
                <w:kern w:val="2"/>
                <w:sz w:val="21"/>
                <w:szCs w:val="21"/>
              </w:rPr>
              <w:t>1日以来</w:t>
            </w:r>
            <w:r w:rsidRPr="00335917">
              <w:rPr>
                <w:rFonts w:asciiTheme="majorEastAsia" w:eastAsiaTheme="majorEastAsia" w:hAnsiTheme="majorEastAsia" w:cs="Times New Roman"/>
                <w:color w:val="auto"/>
                <w:kern w:val="2"/>
                <w:sz w:val="21"/>
                <w:szCs w:val="21"/>
              </w:rPr>
              <w:t>，</w:t>
            </w:r>
            <w:r w:rsidRPr="00335917">
              <w:rPr>
                <w:rFonts w:asciiTheme="majorEastAsia" w:eastAsiaTheme="majorEastAsia" w:hAnsiTheme="majorEastAsia" w:cs="Times New Roman" w:hint="eastAsia"/>
                <w:color w:val="auto"/>
                <w:kern w:val="2"/>
                <w:sz w:val="21"/>
                <w:szCs w:val="21"/>
              </w:rPr>
              <w:t>项目负责人</w:t>
            </w:r>
            <w:r w:rsidRPr="00335917">
              <w:rPr>
                <w:rFonts w:asciiTheme="majorEastAsia" w:eastAsiaTheme="majorEastAsia" w:hAnsiTheme="majorEastAsia" w:cs="Times New Roman"/>
                <w:color w:val="auto"/>
                <w:kern w:val="2"/>
                <w:sz w:val="21"/>
                <w:szCs w:val="21"/>
              </w:rPr>
              <w:t>无行贿</w:t>
            </w:r>
            <w:r w:rsidRPr="00335917">
              <w:rPr>
                <w:rFonts w:asciiTheme="majorEastAsia" w:eastAsiaTheme="majorEastAsia" w:hAnsiTheme="majorEastAsia" w:cs="Times New Roman" w:hint="eastAsia"/>
                <w:color w:val="auto"/>
                <w:kern w:val="2"/>
                <w:sz w:val="21"/>
                <w:szCs w:val="21"/>
              </w:rPr>
              <w:t>犯罪</w:t>
            </w:r>
            <w:r w:rsidRPr="00335917">
              <w:rPr>
                <w:rFonts w:asciiTheme="majorEastAsia" w:eastAsiaTheme="majorEastAsia" w:hAnsiTheme="majorEastAsia" w:cs="Times New Roman"/>
                <w:color w:val="auto"/>
                <w:kern w:val="2"/>
                <w:sz w:val="21"/>
                <w:szCs w:val="21"/>
              </w:rPr>
              <w:t>行为</w:t>
            </w:r>
            <w:r w:rsidRPr="00335917">
              <w:rPr>
                <w:rFonts w:asciiTheme="majorEastAsia" w:eastAsiaTheme="majorEastAsia" w:hAnsiTheme="majorEastAsia" w:cs="Times New Roman" w:hint="eastAsia"/>
                <w:color w:val="auto"/>
                <w:kern w:val="2"/>
                <w:sz w:val="21"/>
                <w:szCs w:val="21"/>
              </w:rPr>
              <w:t>，以在“中国裁判文书网”（http://wenshu.court.gov.cn）中查询结果为准；</w:t>
            </w:r>
          </w:p>
        </w:tc>
      </w:tr>
      <w:tr w:rsidR="0074463B" w:rsidRPr="00335917" w14:paraId="119EAFC9" w14:textId="77777777" w:rsidTr="00313E6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776"/>
        </w:trPr>
        <w:tc>
          <w:tcPr>
            <w:tcW w:w="2590" w:type="dxa"/>
            <w:tcBorders>
              <w:top w:val="single" w:sz="6" w:space="0" w:color="000000"/>
              <w:left w:val="single" w:sz="12" w:space="0" w:color="000000"/>
              <w:bottom w:val="single" w:sz="6" w:space="0" w:color="000000"/>
              <w:right w:val="single" w:sz="4" w:space="0" w:color="000000"/>
            </w:tcBorders>
            <w:vAlign w:val="center"/>
          </w:tcPr>
          <w:p w14:paraId="0F23E1DE" w14:textId="77777777" w:rsidR="0074463B" w:rsidRPr="00335917" w:rsidRDefault="0074463B" w:rsidP="00313E68">
            <w:pPr>
              <w:spacing w:line="240" w:lineRule="exact"/>
              <w:jc w:val="center"/>
              <w:rPr>
                <w:rFonts w:asciiTheme="majorEastAsia" w:eastAsiaTheme="majorEastAsia" w:hAnsiTheme="majorEastAsia"/>
                <w:szCs w:val="21"/>
              </w:rPr>
            </w:pPr>
            <w:r w:rsidRPr="00335917">
              <w:rPr>
                <w:rFonts w:asciiTheme="majorEastAsia" w:eastAsiaTheme="majorEastAsia" w:hAnsiTheme="majorEastAsia" w:hint="eastAsia"/>
                <w:szCs w:val="21"/>
              </w:rPr>
              <w:t>水工分项负责人</w:t>
            </w:r>
          </w:p>
        </w:tc>
        <w:tc>
          <w:tcPr>
            <w:tcW w:w="850" w:type="dxa"/>
            <w:tcBorders>
              <w:top w:val="single" w:sz="6" w:space="0" w:color="000000"/>
              <w:left w:val="single" w:sz="4" w:space="0" w:color="000000"/>
              <w:bottom w:val="single" w:sz="6" w:space="0" w:color="000000"/>
              <w:right w:val="single" w:sz="4" w:space="0" w:color="000000"/>
            </w:tcBorders>
            <w:vAlign w:val="center"/>
          </w:tcPr>
          <w:p w14:paraId="6E9CBA11" w14:textId="77777777" w:rsidR="0074463B" w:rsidRPr="00335917" w:rsidRDefault="0074463B" w:rsidP="00313E68">
            <w:pPr>
              <w:spacing w:line="240" w:lineRule="exact"/>
              <w:jc w:val="center"/>
              <w:rPr>
                <w:rFonts w:asciiTheme="majorEastAsia" w:eastAsiaTheme="majorEastAsia" w:hAnsiTheme="majorEastAsia"/>
                <w:szCs w:val="21"/>
              </w:rPr>
            </w:pPr>
            <w:r w:rsidRPr="00335917">
              <w:rPr>
                <w:rFonts w:asciiTheme="majorEastAsia" w:eastAsiaTheme="majorEastAsia" w:hAnsiTheme="majorEastAsia" w:hint="eastAsia"/>
                <w:szCs w:val="21"/>
              </w:rPr>
              <w:t>1</w:t>
            </w:r>
          </w:p>
        </w:tc>
        <w:tc>
          <w:tcPr>
            <w:tcW w:w="5358" w:type="dxa"/>
            <w:tcBorders>
              <w:top w:val="single" w:sz="6" w:space="0" w:color="000000"/>
              <w:left w:val="single" w:sz="4" w:space="0" w:color="000000"/>
              <w:bottom w:val="single" w:sz="6" w:space="0" w:color="000000"/>
              <w:right w:val="single" w:sz="12" w:space="0" w:color="000000"/>
            </w:tcBorders>
            <w:vAlign w:val="center"/>
          </w:tcPr>
          <w:p w14:paraId="0D9B15C4" w14:textId="77777777" w:rsidR="0074463B" w:rsidRPr="00335917" w:rsidRDefault="0074463B" w:rsidP="00313E68">
            <w:pPr>
              <w:spacing w:line="240" w:lineRule="exact"/>
              <w:rPr>
                <w:rFonts w:asciiTheme="majorEastAsia" w:eastAsiaTheme="majorEastAsia" w:hAnsiTheme="majorEastAsia"/>
                <w:szCs w:val="21"/>
              </w:rPr>
            </w:pPr>
            <w:r w:rsidRPr="00335917">
              <w:rPr>
                <w:rFonts w:asciiTheme="majorEastAsia" w:eastAsiaTheme="majorEastAsia" w:hAnsiTheme="majorEastAsia" w:hint="eastAsia"/>
                <w:color w:val="993300"/>
                <w:szCs w:val="21"/>
              </w:rPr>
              <w:t>具有高级工程师（港航）及以上职称，</w:t>
            </w:r>
            <w:r w:rsidRPr="00335917">
              <w:rPr>
                <w:rFonts w:asciiTheme="majorEastAsia" w:eastAsiaTheme="majorEastAsia" w:hAnsiTheme="majorEastAsia"/>
                <w:szCs w:val="21"/>
              </w:rPr>
              <w:t>注册土木工程师（</w:t>
            </w:r>
            <w:r w:rsidRPr="00335917">
              <w:rPr>
                <w:rFonts w:asciiTheme="majorEastAsia" w:eastAsiaTheme="majorEastAsia" w:hAnsiTheme="majorEastAsia" w:hint="eastAsia"/>
                <w:szCs w:val="21"/>
              </w:rPr>
              <w:t>港口</w:t>
            </w:r>
            <w:r w:rsidRPr="00335917">
              <w:rPr>
                <w:rFonts w:asciiTheme="majorEastAsia" w:eastAsiaTheme="majorEastAsia" w:hAnsiTheme="majorEastAsia"/>
                <w:szCs w:val="21"/>
              </w:rPr>
              <w:t>与航道工程专业）</w:t>
            </w:r>
          </w:p>
        </w:tc>
      </w:tr>
      <w:tr w:rsidR="0074463B" w:rsidRPr="00335917" w14:paraId="21444291" w14:textId="77777777" w:rsidTr="00313E6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875"/>
        </w:trPr>
        <w:tc>
          <w:tcPr>
            <w:tcW w:w="2590" w:type="dxa"/>
            <w:tcBorders>
              <w:top w:val="single" w:sz="6" w:space="0" w:color="000000"/>
              <w:left w:val="single" w:sz="12" w:space="0" w:color="000000"/>
              <w:bottom w:val="single" w:sz="6" w:space="0" w:color="000000"/>
              <w:right w:val="single" w:sz="4" w:space="0" w:color="000000"/>
            </w:tcBorders>
            <w:vAlign w:val="center"/>
          </w:tcPr>
          <w:p w14:paraId="0FCA729C" w14:textId="77777777" w:rsidR="0074463B" w:rsidRPr="00335917" w:rsidRDefault="0074463B" w:rsidP="00313E68">
            <w:pPr>
              <w:spacing w:line="240" w:lineRule="exact"/>
              <w:jc w:val="center"/>
              <w:rPr>
                <w:rFonts w:asciiTheme="majorEastAsia" w:eastAsiaTheme="majorEastAsia" w:hAnsiTheme="majorEastAsia"/>
                <w:szCs w:val="21"/>
              </w:rPr>
            </w:pPr>
            <w:r w:rsidRPr="00335917">
              <w:rPr>
                <w:rFonts w:asciiTheme="majorEastAsia" w:eastAsiaTheme="majorEastAsia" w:hAnsiTheme="majorEastAsia" w:hint="eastAsia"/>
                <w:szCs w:val="21"/>
              </w:rPr>
              <w:t>装卸工艺分项负责人</w:t>
            </w:r>
          </w:p>
        </w:tc>
        <w:tc>
          <w:tcPr>
            <w:tcW w:w="850" w:type="dxa"/>
            <w:tcBorders>
              <w:top w:val="single" w:sz="6" w:space="0" w:color="000000"/>
              <w:left w:val="single" w:sz="4" w:space="0" w:color="000000"/>
              <w:bottom w:val="single" w:sz="6" w:space="0" w:color="000000"/>
              <w:right w:val="single" w:sz="4" w:space="0" w:color="000000"/>
            </w:tcBorders>
            <w:vAlign w:val="center"/>
          </w:tcPr>
          <w:p w14:paraId="649B942D" w14:textId="77777777" w:rsidR="0074463B" w:rsidRPr="00335917" w:rsidRDefault="0074463B" w:rsidP="00313E68">
            <w:pPr>
              <w:spacing w:line="240" w:lineRule="exact"/>
              <w:jc w:val="center"/>
              <w:rPr>
                <w:rFonts w:asciiTheme="majorEastAsia" w:eastAsiaTheme="majorEastAsia" w:hAnsiTheme="majorEastAsia"/>
                <w:szCs w:val="21"/>
              </w:rPr>
            </w:pPr>
            <w:r w:rsidRPr="00335917">
              <w:rPr>
                <w:rFonts w:asciiTheme="majorEastAsia" w:eastAsiaTheme="majorEastAsia" w:hAnsiTheme="majorEastAsia" w:hint="eastAsia"/>
                <w:szCs w:val="21"/>
              </w:rPr>
              <w:t>1</w:t>
            </w:r>
          </w:p>
        </w:tc>
        <w:tc>
          <w:tcPr>
            <w:tcW w:w="5358" w:type="dxa"/>
            <w:tcBorders>
              <w:top w:val="single" w:sz="6" w:space="0" w:color="000000"/>
              <w:left w:val="single" w:sz="4" w:space="0" w:color="000000"/>
              <w:bottom w:val="single" w:sz="6" w:space="0" w:color="000000"/>
              <w:right w:val="single" w:sz="12" w:space="0" w:color="000000"/>
            </w:tcBorders>
            <w:vAlign w:val="center"/>
          </w:tcPr>
          <w:p w14:paraId="3F906374" w14:textId="77777777" w:rsidR="0074463B" w:rsidRPr="00335917" w:rsidRDefault="0074463B" w:rsidP="00313E68">
            <w:pPr>
              <w:spacing w:line="240" w:lineRule="exact"/>
              <w:rPr>
                <w:rFonts w:asciiTheme="majorEastAsia" w:eastAsiaTheme="majorEastAsia" w:hAnsiTheme="majorEastAsia"/>
                <w:szCs w:val="21"/>
              </w:rPr>
            </w:pPr>
            <w:r w:rsidRPr="00335917">
              <w:rPr>
                <w:rFonts w:asciiTheme="majorEastAsia" w:eastAsiaTheme="majorEastAsia" w:hAnsiTheme="majorEastAsia" w:hint="eastAsia"/>
                <w:szCs w:val="21"/>
              </w:rPr>
              <w:t>具有高级工程师及以上技术职称</w:t>
            </w:r>
          </w:p>
        </w:tc>
      </w:tr>
      <w:tr w:rsidR="0074463B" w:rsidRPr="00335917" w14:paraId="0113E75F" w14:textId="77777777" w:rsidTr="00313E6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783"/>
        </w:trPr>
        <w:tc>
          <w:tcPr>
            <w:tcW w:w="2590" w:type="dxa"/>
            <w:tcBorders>
              <w:top w:val="single" w:sz="6" w:space="0" w:color="000000"/>
              <w:left w:val="single" w:sz="12" w:space="0" w:color="000000"/>
              <w:bottom w:val="single" w:sz="6" w:space="0" w:color="000000"/>
              <w:right w:val="single" w:sz="4" w:space="0" w:color="000000"/>
            </w:tcBorders>
            <w:vAlign w:val="center"/>
          </w:tcPr>
          <w:p w14:paraId="52BA7DF4" w14:textId="77777777" w:rsidR="0074463B" w:rsidRPr="00335917" w:rsidRDefault="0074463B" w:rsidP="00313E68">
            <w:pPr>
              <w:spacing w:line="240" w:lineRule="exact"/>
              <w:jc w:val="center"/>
              <w:rPr>
                <w:rFonts w:asciiTheme="majorEastAsia" w:eastAsiaTheme="majorEastAsia" w:hAnsiTheme="majorEastAsia"/>
                <w:szCs w:val="21"/>
              </w:rPr>
            </w:pPr>
            <w:r w:rsidRPr="00335917">
              <w:rPr>
                <w:rFonts w:asciiTheme="majorEastAsia" w:eastAsiaTheme="majorEastAsia" w:hAnsiTheme="majorEastAsia" w:hint="eastAsia"/>
                <w:szCs w:val="21"/>
              </w:rPr>
              <w:t>房建分项负责人</w:t>
            </w:r>
          </w:p>
        </w:tc>
        <w:tc>
          <w:tcPr>
            <w:tcW w:w="850" w:type="dxa"/>
            <w:tcBorders>
              <w:top w:val="single" w:sz="6" w:space="0" w:color="000000"/>
              <w:left w:val="single" w:sz="4" w:space="0" w:color="000000"/>
              <w:bottom w:val="single" w:sz="6" w:space="0" w:color="000000"/>
              <w:right w:val="single" w:sz="4" w:space="0" w:color="000000"/>
            </w:tcBorders>
            <w:vAlign w:val="center"/>
          </w:tcPr>
          <w:p w14:paraId="577EEC34" w14:textId="77777777" w:rsidR="0074463B" w:rsidRPr="00335917" w:rsidRDefault="0074463B" w:rsidP="00313E68">
            <w:pPr>
              <w:spacing w:line="240" w:lineRule="exact"/>
              <w:jc w:val="center"/>
              <w:rPr>
                <w:rFonts w:asciiTheme="majorEastAsia" w:eastAsiaTheme="majorEastAsia" w:hAnsiTheme="majorEastAsia"/>
                <w:szCs w:val="21"/>
              </w:rPr>
            </w:pPr>
            <w:r w:rsidRPr="00335917">
              <w:rPr>
                <w:rFonts w:asciiTheme="majorEastAsia" w:eastAsiaTheme="majorEastAsia" w:hAnsiTheme="majorEastAsia" w:hint="eastAsia"/>
                <w:szCs w:val="21"/>
              </w:rPr>
              <w:t>1</w:t>
            </w:r>
          </w:p>
        </w:tc>
        <w:tc>
          <w:tcPr>
            <w:tcW w:w="5358" w:type="dxa"/>
            <w:tcBorders>
              <w:top w:val="single" w:sz="6" w:space="0" w:color="000000"/>
              <w:left w:val="single" w:sz="4" w:space="0" w:color="000000"/>
              <w:bottom w:val="single" w:sz="6" w:space="0" w:color="000000"/>
              <w:right w:val="single" w:sz="12" w:space="0" w:color="000000"/>
            </w:tcBorders>
            <w:vAlign w:val="center"/>
          </w:tcPr>
          <w:p w14:paraId="3B387CAE" w14:textId="77777777" w:rsidR="0074463B" w:rsidRPr="00335917" w:rsidRDefault="0074463B" w:rsidP="00313E68">
            <w:pPr>
              <w:spacing w:line="240" w:lineRule="exact"/>
              <w:rPr>
                <w:rFonts w:asciiTheme="majorEastAsia" w:eastAsiaTheme="majorEastAsia" w:hAnsiTheme="majorEastAsia"/>
                <w:szCs w:val="21"/>
              </w:rPr>
            </w:pPr>
            <w:r w:rsidRPr="00335917">
              <w:rPr>
                <w:rFonts w:asciiTheme="majorEastAsia" w:eastAsiaTheme="majorEastAsia" w:hAnsiTheme="majorEastAsia" w:hint="eastAsia"/>
                <w:szCs w:val="21"/>
              </w:rPr>
              <w:t>具有工程师及以上技术职称，具有注册建筑师或注册结构师执业资格</w:t>
            </w:r>
          </w:p>
        </w:tc>
      </w:tr>
      <w:tr w:rsidR="0074463B" w:rsidRPr="00335917" w14:paraId="506DDE2F" w14:textId="77777777" w:rsidTr="00313E6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29"/>
        </w:trPr>
        <w:tc>
          <w:tcPr>
            <w:tcW w:w="2590" w:type="dxa"/>
            <w:tcBorders>
              <w:top w:val="single" w:sz="6" w:space="0" w:color="000000"/>
              <w:left w:val="single" w:sz="12" w:space="0" w:color="000000"/>
              <w:bottom w:val="single" w:sz="6" w:space="0" w:color="000000"/>
              <w:right w:val="single" w:sz="4" w:space="0" w:color="000000"/>
            </w:tcBorders>
            <w:vAlign w:val="center"/>
          </w:tcPr>
          <w:p w14:paraId="739FD7EA" w14:textId="77777777" w:rsidR="0074463B" w:rsidRPr="00335917" w:rsidRDefault="0074463B" w:rsidP="00313E68">
            <w:pPr>
              <w:spacing w:line="240" w:lineRule="exact"/>
              <w:jc w:val="center"/>
              <w:rPr>
                <w:rFonts w:asciiTheme="majorEastAsia" w:eastAsiaTheme="majorEastAsia" w:hAnsiTheme="majorEastAsia"/>
                <w:szCs w:val="21"/>
              </w:rPr>
            </w:pPr>
            <w:r w:rsidRPr="00335917">
              <w:rPr>
                <w:rFonts w:asciiTheme="majorEastAsia" w:eastAsiaTheme="majorEastAsia" w:hAnsiTheme="majorEastAsia" w:hint="eastAsia"/>
                <w:szCs w:val="21"/>
              </w:rPr>
              <w:t>电气仪表控制分项负责人</w:t>
            </w:r>
          </w:p>
        </w:tc>
        <w:tc>
          <w:tcPr>
            <w:tcW w:w="850" w:type="dxa"/>
            <w:tcBorders>
              <w:top w:val="single" w:sz="6" w:space="0" w:color="000000"/>
              <w:left w:val="single" w:sz="4" w:space="0" w:color="000000"/>
              <w:bottom w:val="single" w:sz="6" w:space="0" w:color="000000"/>
              <w:right w:val="single" w:sz="4" w:space="0" w:color="000000"/>
            </w:tcBorders>
            <w:vAlign w:val="center"/>
          </w:tcPr>
          <w:p w14:paraId="562B12E2" w14:textId="77777777" w:rsidR="0074463B" w:rsidRPr="00335917" w:rsidRDefault="0074463B" w:rsidP="00313E68">
            <w:pPr>
              <w:spacing w:line="240" w:lineRule="exact"/>
              <w:jc w:val="center"/>
              <w:rPr>
                <w:rFonts w:asciiTheme="majorEastAsia" w:eastAsiaTheme="majorEastAsia" w:hAnsiTheme="majorEastAsia"/>
                <w:szCs w:val="21"/>
              </w:rPr>
            </w:pPr>
            <w:r w:rsidRPr="00335917">
              <w:rPr>
                <w:rFonts w:asciiTheme="majorEastAsia" w:eastAsiaTheme="majorEastAsia" w:hAnsiTheme="majorEastAsia" w:hint="eastAsia"/>
                <w:szCs w:val="21"/>
              </w:rPr>
              <w:t>1</w:t>
            </w:r>
          </w:p>
        </w:tc>
        <w:tc>
          <w:tcPr>
            <w:tcW w:w="5358" w:type="dxa"/>
            <w:tcBorders>
              <w:top w:val="single" w:sz="6" w:space="0" w:color="000000"/>
              <w:left w:val="single" w:sz="4" w:space="0" w:color="000000"/>
              <w:bottom w:val="single" w:sz="6" w:space="0" w:color="000000"/>
              <w:right w:val="single" w:sz="12" w:space="0" w:color="000000"/>
            </w:tcBorders>
            <w:vAlign w:val="center"/>
          </w:tcPr>
          <w:p w14:paraId="4D805C9D" w14:textId="77777777" w:rsidR="0074463B" w:rsidRPr="00335917" w:rsidRDefault="0074463B" w:rsidP="00313E68">
            <w:pPr>
              <w:spacing w:line="240" w:lineRule="exact"/>
              <w:rPr>
                <w:rFonts w:asciiTheme="majorEastAsia" w:eastAsiaTheme="majorEastAsia" w:hAnsiTheme="majorEastAsia"/>
                <w:szCs w:val="21"/>
              </w:rPr>
            </w:pPr>
            <w:r w:rsidRPr="00335917">
              <w:rPr>
                <w:rFonts w:asciiTheme="majorEastAsia" w:eastAsiaTheme="majorEastAsia" w:hAnsiTheme="majorEastAsia" w:hint="eastAsia"/>
                <w:szCs w:val="21"/>
              </w:rPr>
              <w:t>具有高级工程师</w:t>
            </w:r>
            <w:r w:rsidRPr="00335917">
              <w:rPr>
                <w:rFonts w:asciiTheme="majorEastAsia" w:eastAsiaTheme="majorEastAsia" w:hAnsiTheme="majorEastAsia" w:hint="eastAsia"/>
                <w:color w:val="993300"/>
                <w:szCs w:val="21"/>
              </w:rPr>
              <w:t>（电气）</w:t>
            </w:r>
            <w:r w:rsidRPr="00335917">
              <w:rPr>
                <w:rFonts w:asciiTheme="majorEastAsia" w:eastAsiaTheme="majorEastAsia" w:hAnsiTheme="majorEastAsia" w:hint="eastAsia"/>
                <w:szCs w:val="21"/>
              </w:rPr>
              <w:t>及以上技术职称</w:t>
            </w:r>
          </w:p>
        </w:tc>
      </w:tr>
      <w:tr w:rsidR="0074463B" w:rsidRPr="00335917" w14:paraId="7E8907CF" w14:textId="77777777" w:rsidTr="00313E6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29"/>
        </w:trPr>
        <w:tc>
          <w:tcPr>
            <w:tcW w:w="2590" w:type="dxa"/>
            <w:tcBorders>
              <w:top w:val="single" w:sz="6" w:space="0" w:color="000000"/>
              <w:left w:val="single" w:sz="12" w:space="0" w:color="000000"/>
              <w:bottom w:val="single" w:sz="6" w:space="0" w:color="000000"/>
              <w:right w:val="single" w:sz="4" w:space="0" w:color="000000"/>
            </w:tcBorders>
            <w:vAlign w:val="center"/>
          </w:tcPr>
          <w:p w14:paraId="21F1812D" w14:textId="77777777" w:rsidR="0074463B" w:rsidRPr="00335917" w:rsidRDefault="0074463B" w:rsidP="00313E68">
            <w:pPr>
              <w:spacing w:line="240" w:lineRule="exact"/>
              <w:jc w:val="center"/>
              <w:rPr>
                <w:rFonts w:asciiTheme="majorEastAsia" w:eastAsiaTheme="majorEastAsia" w:hAnsiTheme="majorEastAsia"/>
                <w:szCs w:val="21"/>
              </w:rPr>
            </w:pPr>
            <w:r w:rsidRPr="00335917">
              <w:rPr>
                <w:rFonts w:asciiTheme="majorEastAsia" w:eastAsiaTheme="majorEastAsia" w:hAnsiTheme="majorEastAsia" w:hint="eastAsia"/>
                <w:szCs w:val="21"/>
              </w:rPr>
              <w:t>给排水消防分项负责人</w:t>
            </w:r>
          </w:p>
        </w:tc>
        <w:tc>
          <w:tcPr>
            <w:tcW w:w="850" w:type="dxa"/>
            <w:tcBorders>
              <w:top w:val="single" w:sz="6" w:space="0" w:color="000000"/>
              <w:left w:val="single" w:sz="4" w:space="0" w:color="000000"/>
              <w:bottom w:val="single" w:sz="6" w:space="0" w:color="000000"/>
              <w:right w:val="single" w:sz="4" w:space="0" w:color="000000"/>
            </w:tcBorders>
            <w:vAlign w:val="center"/>
          </w:tcPr>
          <w:p w14:paraId="48F5557E" w14:textId="77777777" w:rsidR="0074463B" w:rsidRPr="00335917" w:rsidRDefault="0074463B" w:rsidP="00313E68">
            <w:pPr>
              <w:spacing w:line="240" w:lineRule="exact"/>
              <w:jc w:val="center"/>
              <w:rPr>
                <w:rFonts w:asciiTheme="majorEastAsia" w:eastAsiaTheme="majorEastAsia" w:hAnsiTheme="majorEastAsia"/>
                <w:szCs w:val="21"/>
              </w:rPr>
            </w:pPr>
            <w:r w:rsidRPr="00335917">
              <w:rPr>
                <w:rFonts w:asciiTheme="majorEastAsia" w:eastAsiaTheme="majorEastAsia" w:hAnsiTheme="majorEastAsia" w:hint="eastAsia"/>
                <w:szCs w:val="21"/>
              </w:rPr>
              <w:t>1</w:t>
            </w:r>
          </w:p>
        </w:tc>
        <w:tc>
          <w:tcPr>
            <w:tcW w:w="5358" w:type="dxa"/>
            <w:tcBorders>
              <w:top w:val="single" w:sz="6" w:space="0" w:color="000000"/>
              <w:left w:val="single" w:sz="4" w:space="0" w:color="000000"/>
              <w:bottom w:val="single" w:sz="6" w:space="0" w:color="000000"/>
              <w:right w:val="single" w:sz="12" w:space="0" w:color="000000"/>
            </w:tcBorders>
            <w:vAlign w:val="center"/>
          </w:tcPr>
          <w:p w14:paraId="06DD9AD1" w14:textId="77777777" w:rsidR="0074463B" w:rsidRPr="00335917" w:rsidRDefault="0074463B" w:rsidP="00313E68">
            <w:pPr>
              <w:spacing w:line="240" w:lineRule="exact"/>
              <w:rPr>
                <w:rFonts w:asciiTheme="majorEastAsia" w:eastAsiaTheme="majorEastAsia" w:hAnsiTheme="majorEastAsia"/>
                <w:szCs w:val="21"/>
              </w:rPr>
            </w:pPr>
            <w:r w:rsidRPr="00335917">
              <w:rPr>
                <w:rFonts w:asciiTheme="majorEastAsia" w:eastAsiaTheme="majorEastAsia" w:hAnsiTheme="majorEastAsia" w:hint="eastAsia"/>
                <w:szCs w:val="21"/>
              </w:rPr>
              <w:t>有高级工程师</w:t>
            </w:r>
            <w:r w:rsidRPr="00335917">
              <w:rPr>
                <w:rFonts w:asciiTheme="majorEastAsia" w:eastAsiaTheme="majorEastAsia" w:hAnsiTheme="majorEastAsia" w:hint="eastAsia"/>
                <w:color w:val="993300"/>
                <w:szCs w:val="21"/>
              </w:rPr>
              <w:t>（给排水）</w:t>
            </w:r>
            <w:r w:rsidRPr="00335917">
              <w:rPr>
                <w:rFonts w:asciiTheme="majorEastAsia" w:eastAsiaTheme="majorEastAsia" w:hAnsiTheme="majorEastAsia" w:hint="eastAsia"/>
                <w:szCs w:val="21"/>
              </w:rPr>
              <w:t>及以上技术职称</w:t>
            </w:r>
          </w:p>
        </w:tc>
      </w:tr>
      <w:tr w:rsidR="0074463B" w:rsidRPr="00335917" w14:paraId="6BEF627C" w14:textId="77777777" w:rsidTr="00313E6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29"/>
        </w:trPr>
        <w:tc>
          <w:tcPr>
            <w:tcW w:w="2590" w:type="dxa"/>
            <w:tcBorders>
              <w:top w:val="single" w:sz="6" w:space="0" w:color="000000"/>
              <w:left w:val="single" w:sz="12" w:space="0" w:color="000000"/>
              <w:bottom w:val="single" w:sz="6" w:space="0" w:color="000000"/>
              <w:right w:val="single" w:sz="4" w:space="0" w:color="000000"/>
            </w:tcBorders>
            <w:vAlign w:val="center"/>
          </w:tcPr>
          <w:p w14:paraId="69FD7FC4" w14:textId="77777777" w:rsidR="0074463B" w:rsidRPr="00335917" w:rsidRDefault="0074463B" w:rsidP="00313E68">
            <w:pPr>
              <w:spacing w:line="240" w:lineRule="exact"/>
              <w:jc w:val="center"/>
              <w:rPr>
                <w:rFonts w:asciiTheme="majorEastAsia" w:eastAsiaTheme="majorEastAsia" w:hAnsiTheme="majorEastAsia"/>
                <w:szCs w:val="21"/>
              </w:rPr>
            </w:pPr>
            <w:r w:rsidRPr="00335917">
              <w:rPr>
                <w:rFonts w:asciiTheme="majorEastAsia" w:eastAsiaTheme="majorEastAsia" w:hAnsiTheme="majorEastAsia" w:hint="eastAsia"/>
                <w:szCs w:val="21"/>
              </w:rPr>
              <w:t>工程造价分项负责人</w:t>
            </w:r>
          </w:p>
        </w:tc>
        <w:tc>
          <w:tcPr>
            <w:tcW w:w="850" w:type="dxa"/>
            <w:tcBorders>
              <w:top w:val="single" w:sz="6" w:space="0" w:color="000000"/>
              <w:left w:val="single" w:sz="4" w:space="0" w:color="000000"/>
              <w:bottom w:val="single" w:sz="6" w:space="0" w:color="000000"/>
              <w:right w:val="single" w:sz="4" w:space="0" w:color="000000"/>
            </w:tcBorders>
            <w:vAlign w:val="center"/>
          </w:tcPr>
          <w:p w14:paraId="3D1B6DE0" w14:textId="77777777" w:rsidR="0074463B" w:rsidRPr="00335917" w:rsidRDefault="0074463B" w:rsidP="00313E68">
            <w:pPr>
              <w:spacing w:line="240" w:lineRule="exact"/>
              <w:jc w:val="center"/>
              <w:rPr>
                <w:rFonts w:asciiTheme="majorEastAsia" w:eastAsiaTheme="majorEastAsia" w:hAnsiTheme="majorEastAsia"/>
                <w:szCs w:val="21"/>
              </w:rPr>
            </w:pPr>
            <w:r w:rsidRPr="00335917">
              <w:rPr>
                <w:rFonts w:asciiTheme="majorEastAsia" w:eastAsiaTheme="majorEastAsia" w:hAnsiTheme="majorEastAsia" w:hint="eastAsia"/>
                <w:szCs w:val="21"/>
              </w:rPr>
              <w:t>1</w:t>
            </w:r>
          </w:p>
        </w:tc>
        <w:tc>
          <w:tcPr>
            <w:tcW w:w="5358" w:type="dxa"/>
            <w:tcBorders>
              <w:top w:val="single" w:sz="6" w:space="0" w:color="000000"/>
              <w:left w:val="single" w:sz="4" w:space="0" w:color="000000"/>
              <w:bottom w:val="single" w:sz="6" w:space="0" w:color="000000"/>
              <w:right w:val="single" w:sz="12" w:space="0" w:color="000000"/>
            </w:tcBorders>
            <w:vAlign w:val="center"/>
          </w:tcPr>
          <w:p w14:paraId="605304E3" w14:textId="77777777" w:rsidR="0074463B" w:rsidRPr="00335917" w:rsidRDefault="0074463B" w:rsidP="00313E68">
            <w:pPr>
              <w:spacing w:line="240" w:lineRule="exact"/>
              <w:rPr>
                <w:rFonts w:asciiTheme="majorEastAsia" w:eastAsiaTheme="majorEastAsia" w:hAnsiTheme="majorEastAsia"/>
                <w:szCs w:val="21"/>
              </w:rPr>
            </w:pPr>
            <w:r w:rsidRPr="00335917">
              <w:rPr>
                <w:rFonts w:asciiTheme="majorEastAsia" w:eastAsiaTheme="majorEastAsia" w:hAnsiTheme="majorEastAsia" w:hint="eastAsia"/>
                <w:color w:val="993300"/>
                <w:szCs w:val="21"/>
              </w:rPr>
              <w:t>具有工程师及以上技术职称，具有交通运输部水运工程造价资格证书</w:t>
            </w:r>
          </w:p>
        </w:tc>
      </w:tr>
      <w:tr w:rsidR="0074463B" w:rsidRPr="00335917" w14:paraId="3DD66DDD" w14:textId="77777777" w:rsidTr="00313E6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29"/>
        </w:trPr>
        <w:tc>
          <w:tcPr>
            <w:tcW w:w="2590" w:type="dxa"/>
            <w:tcBorders>
              <w:top w:val="single" w:sz="6" w:space="0" w:color="000000"/>
              <w:left w:val="single" w:sz="12" w:space="0" w:color="000000"/>
              <w:bottom w:val="single" w:sz="6" w:space="0" w:color="000000"/>
              <w:right w:val="single" w:sz="4" w:space="0" w:color="000000"/>
            </w:tcBorders>
            <w:vAlign w:val="center"/>
          </w:tcPr>
          <w:p w14:paraId="59A23012" w14:textId="77777777" w:rsidR="0074463B" w:rsidRPr="00335917" w:rsidRDefault="0074463B" w:rsidP="00313E68">
            <w:pPr>
              <w:spacing w:line="240" w:lineRule="exact"/>
              <w:jc w:val="center"/>
              <w:rPr>
                <w:rFonts w:asciiTheme="majorEastAsia" w:eastAsiaTheme="majorEastAsia" w:hAnsiTheme="majorEastAsia"/>
                <w:szCs w:val="21"/>
              </w:rPr>
            </w:pPr>
            <w:r w:rsidRPr="00335917">
              <w:rPr>
                <w:rFonts w:asciiTheme="majorEastAsia" w:eastAsiaTheme="majorEastAsia" w:hAnsiTheme="majorEastAsia" w:hint="eastAsia"/>
                <w:szCs w:val="21"/>
              </w:rPr>
              <w:t>后续服务工作负责人</w:t>
            </w:r>
          </w:p>
        </w:tc>
        <w:tc>
          <w:tcPr>
            <w:tcW w:w="850" w:type="dxa"/>
            <w:tcBorders>
              <w:top w:val="single" w:sz="6" w:space="0" w:color="000000"/>
              <w:left w:val="single" w:sz="4" w:space="0" w:color="000000"/>
              <w:bottom w:val="single" w:sz="6" w:space="0" w:color="000000"/>
              <w:right w:val="single" w:sz="4" w:space="0" w:color="000000"/>
            </w:tcBorders>
            <w:vAlign w:val="center"/>
          </w:tcPr>
          <w:p w14:paraId="3E1B1AA6" w14:textId="77777777" w:rsidR="0074463B" w:rsidRPr="00335917" w:rsidRDefault="0074463B" w:rsidP="00313E68">
            <w:pPr>
              <w:spacing w:line="240" w:lineRule="exact"/>
              <w:jc w:val="center"/>
              <w:rPr>
                <w:rFonts w:asciiTheme="majorEastAsia" w:eastAsiaTheme="majorEastAsia" w:hAnsiTheme="majorEastAsia"/>
                <w:szCs w:val="21"/>
              </w:rPr>
            </w:pPr>
            <w:r w:rsidRPr="00335917">
              <w:rPr>
                <w:rFonts w:asciiTheme="majorEastAsia" w:eastAsiaTheme="majorEastAsia" w:hAnsiTheme="majorEastAsia" w:hint="eastAsia"/>
                <w:szCs w:val="21"/>
              </w:rPr>
              <w:t>1</w:t>
            </w:r>
          </w:p>
        </w:tc>
        <w:tc>
          <w:tcPr>
            <w:tcW w:w="5358" w:type="dxa"/>
            <w:tcBorders>
              <w:top w:val="single" w:sz="6" w:space="0" w:color="000000"/>
              <w:left w:val="single" w:sz="4" w:space="0" w:color="000000"/>
              <w:bottom w:val="single" w:sz="6" w:space="0" w:color="000000"/>
              <w:right w:val="single" w:sz="12" w:space="0" w:color="000000"/>
            </w:tcBorders>
            <w:vAlign w:val="center"/>
          </w:tcPr>
          <w:p w14:paraId="30DA32AA" w14:textId="77777777" w:rsidR="0074463B" w:rsidRPr="00335917" w:rsidRDefault="0074463B" w:rsidP="00313E68">
            <w:pPr>
              <w:spacing w:line="240" w:lineRule="exact"/>
              <w:rPr>
                <w:rFonts w:asciiTheme="majorEastAsia" w:eastAsiaTheme="majorEastAsia" w:hAnsiTheme="majorEastAsia"/>
                <w:szCs w:val="21"/>
              </w:rPr>
            </w:pPr>
            <w:r w:rsidRPr="00335917">
              <w:rPr>
                <w:rFonts w:asciiTheme="majorEastAsia" w:eastAsiaTheme="majorEastAsia" w:hAnsiTheme="majorEastAsia" w:hint="eastAsia"/>
                <w:szCs w:val="21"/>
              </w:rPr>
              <w:t>由负责本设计项目的分项负责人（除工程造价分项负责人之外）担任</w:t>
            </w:r>
          </w:p>
        </w:tc>
      </w:tr>
    </w:tbl>
    <w:p w14:paraId="66418369" w14:textId="77777777" w:rsidR="0074463B" w:rsidRPr="00335917" w:rsidRDefault="0074463B" w:rsidP="0074463B">
      <w:pPr>
        <w:adjustRightInd w:val="0"/>
        <w:snapToGrid w:val="0"/>
        <w:spacing w:line="400" w:lineRule="exact"/>
        <w:rPr>
          <w:rFonts w:asciiTheme="majorEastAsia" w:eastAsiaTheme="majorEastAsia" w:hAnsiTheme="majorEastAsia"/>
          <w:bCs/>
          <w:szCs w:val="21"/>
        </w:rPr>
      </w:pPr>
      <w:r w:rsidRPr="00335917">
        <w:rPr>
          <w:rFonts w:asciiTheme="majorEastAsia" w:eastAsiaTheme="majorEastAsia" w:hAnsiTheme="majorEastAsia" w:hint="eastAsia"/>
          <w:bCs/>
          <w:szCs w:val="21"/>
        </w:rPr>
        <w:t>1、投标人应在投标文件中提供项目负责人身份证、职称证书的彩色打印件（或清晰可辨的复印件）。</w:t>
      </w:r>
    </w:p>
    <w:p w14:paraId="7A5B41F6" w14:textId="77777777" w:rsidR="0074463B" w:rsidRPr="00335917" w:rsidRDefault="0074463B" w:rsidP="0074463B">
      <w:pPr>
        <w:adjustRightInd w:val="0"/>
        <w:snapToGrid w:val="0"/>
        <w:spacing w:line="400" w:lineRule="exact"/>
        <w:rPr>
          <w:rFonts w:asciiTheme="majorEastAsia" w:eastAsiaTheme="majorEastAsia" w:hAnsiTheme="majorEastAsia"/>
          <w:bCs/>
          <w:szCs w:val="21"/>
        </w:rPr>
      </w:pPr>
      <w:r w:rsidRPr="00335917">
        <w:rPr>
          <w:rFonts w:asciiTheme="majorEastAsia" w:eastAsiaTheme="majorEastAsia" w:hAnsiTheme="majorEastAsia" w:hint="eastAsia"/>
          <w:bCs/>
          <w:szCs w:val="21"/>
        </w:rPr>
        <w:t>2、相应业绩证明材料：中标通知书或合同协议书，合同中须体现该项目负责人的姓名和任职。若无，则投标人需提供发包人或者水运行业主管部门出具的业绩证明材料，否则业绩不予认可。</w:t>
      </w:r>
    </w:p>
    <w:p w14:paraId="19FE6D03" w14:textId="77777777" w:rsidR="0074463B" w:rsidRPr="00335917" w:rsidRDefault="0074463B" w:rsidP="0074463B">
      <w:pPr>
        <w:adjustRightInd w:val="0"/>
        <w:snapToGrid w:val="0"/>
        <w:spacing w:line="400" w:lineRule="exact"/>
        <w:rPr>
          <w:rFonts w:asciiTheme="majorEastAsia" w:eastAsiaTheme="majorEastAsia" w:hAnsiTheme="majorEastAsia"/>
          <w:bCs/>
          <w:color w:val="FF0000"/>
          <w:szCs w:val="21"/>
        </w:rPr>
      </w:pPr>
      <w:r w:rsidRPr="00335917">
        <w:rPr>
          <w:rFonts w:asciiTheme="majorEastAsia" w:eastAsiaTheme="majorEastAsia" w:hAnsiTheme="majorEastAsia" w:hint="eastAsia"/>
          <w:bCs/>
          <w:szCs w:val="21"/>
        </w:rPr>
        <w:t>3、应提供投标人所属社保机构出具的拟委任的项目负责人参加社保（2020年7月、8月、9月）的有效证明材料（并加盖社保机构单位章）或公积金管理机构出具的公积金缴纳证明（2020年7月、8月、9月），如果投标人属事业法人单位，无法提供上述证明资料，则由投标人的上级主管部门出具拟委任的主要人员是投标人本单位职工的书面证明材料。</w:t>
      </w:r>
    </w:p>
    <w:p w14:paraId="50A8BC45" w14:textId="77777777" w:rsidR="0074463B" w:rsidRPr="00335917" w:rsidRDefault="0074463B" w:rsidP="0074463B">
      <w:pPr>
        <w:adjustRightInd w:val="0"/>
        <w:snapToGrid w:val="0"/>
        <w:spacing w:line="400" w:lineRule="exact"/>
        <w:rPr>
          <w:rFonts w:asciiTheme="majorEastAsia" w:eastAsiaTheme="majorEastAsia" w:hAnsiTheme="majorEastAsia"/>
          <w:bCs/>
          <w:szCs w:val="21"/>
        </w:rPr>
      </w:pPr>
      <w:r w:rsidRPr="00335917">
        <w:rPr>
          <w:rFonts w:asciiTheme="majorEastAsia" w:eastAsiaTheme="majorEastAsia" w:hAnsiTheme="majorEastAsia" w:hint="eastAsia"/>
          <w:bCs/>
          <w:szCs w:val="21"/>
        </w:rPr>
        <w:t>4、投标人必须在第六章第一卷资格审查表“（五）主要人员资历表”后附：拟委任的主要人员身份证（第二代身份证须正反面复印）、职称证书复印件及其他相关证书（如造价工程师执业证书等）的复印件。</w:t>
      </w:r>
    </w:p>
    <w:p w14:paraId="744B7509" w14:textId="77777777" w:rsidR="0074463B" w:rsidRPr="00335917" w:rsidRDefault="0074463B" w:rsidP="00335917">
      <w:pPr>
        <w:rPr>
          <w:rFonts w:asciiTheme="majorEastAsia" w:eastAsiaTheme="majorEastAsia" w:hAnsiTheme="majorEastAsia"/>
          <w:bCs/>
          <w:szCs w:val="21"/>
        </w:rPr>
      </w:pPr>
      <w:r w:rsidRPr="00335917">
        <w:rPr>
          <w:rFonts w:asciiTheme="majorEastAsia" w:eastAsiaTheme="majorEastAsia" w:hAnsiTheme="majorEastAsia" w:hint="eastAsia"/>
          <w:bCs/>
          <w:szCs w:val="21"/>
        </w:rPr>
        <w:lastRenderedPageBreak/>
        <w:t>投标人浙江交通网诚信信息系统人员职称等相关证书公开信息打印件（如有）。</w:t>
      </w:r>
    </w:p>
    <w:bookmarkEnd w:id="0"/>
    <w:p w14:paraId="0DD5CF89" w14:textId="77777777" w:rsidR="0074463B" w:rsidRDefault="0074463B" w:rsidP="0074463B">
      <w:pPr>
        <w:spacing w:line="400" w:lineRule="exact"/>
        <w:rPr>
          <w:rFonts w:ascii="宋体" w:hAnsi="宋体"/>
          <w:bCs/>
          <w:szCs w:val="21"/>
        </w:rPr>
      </w:pPr>
    </w:p>
    <w:sectPr w:rsidR="0074463B" w:rsidSect="00E94E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6FB0E" w14:textId="77777777" w:rsidR="003529BA" w:rsidRDefault="003529BA" w:rsidP="009A2AB9">
      <w:r>
        <w:separator/>
      </w:r>
    </w:p>
  </w:endnote>
  <w:endnote w:type="continuationSeparator" w:id="0">
    <w:p w14:paraId="32A07B18" w14:textId="77777777" w:rsidR="003529BA" w:rsidRDefault="003529BA" w:rsidP="009A2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6396A" w14:textId="77777777" w:rsidR="003529BA" w:rsidRDefault="003529BA" w:rsidP="009A2AB9">
      <w:r>
        <w:separator/>
      </w:r>
    </w:p>
  </w:footnote>
  <w:footnote w:type="continuationSeparator" w:id="0">
    <w:p w14:paraId="007EA94C" w14:textId="77777777" w:rsidR="003529BA" w:rsidRDefault="003529BA" w:rsidP="009A2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A2AB9"/>
    <w:rsid w:val="002212B3"/>
    <w:rsid w:val="00271171"/>
    <w:rsid w:val="00335917"/>
    <w:rsid w:val="003529BA"/>
    <w:rsid w:val="003933DE"/>
    <w:rsid w:val="0074463B"/>
    <w:rsid w:val="009A2AB9"/>
    <w:rsid w:val="00AA1A38"/>
    <w:rsid w:val="00C0658C"/>
    <w:rsid w:val="00E94E94"/>
    <w:rsid w:val="00F34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4614CAD5"/>
  <w15:docId w15:val="{F7D8D6A2-7A27-4C6F-8C7A-0A9C45FA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2A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2A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A2AB9"/>
    <w:rPr>
      <w:sz w:val="18"/>
      <w:szCs w:val="18"/>
    </w:rPr>
  </w:style>
  <w:style w:type="paragraph" w:styleId="a5">
    <w:name w:val="footer"/>
    <w:basedOn w:val="a"/>
    <w:link w:val="a6"/>
    <w:uiPriority w:val="99"/>
    <w:unhideWhenUsed/>
    <w:rsid w:val="009A2A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A2AB9"/>
    <w:rPr>
      <w:sz w:val="18"/>
      <w:szCs w:val="18"/>
    </w:rPr>
  </w:style>
  <w:style w:type="character" w:customStyle="1" w:styleId="a7">
    <w:name w:val="批注文字 字符"/>
    <w:link w:val="a8"/>
    <w:rsid w:val="009A2AB9"/>
    <w:rPr>
      <w:rFonts w:ascii="宋体" w:hAnsi="宋体"/>
    </w:rPr>
  </w:style>
  <w:style w:type="paragraph" w:styleId="a8">
    <w:name w:val="annotation text"/>
    <w:basedOn w:val="a"/>
    <w:link w:val="a7"/>
    <w:rsid w:val="009A2AB9"/>
    <w:pPr>
      <w:jc w:val="left"/>
    </w:pPr>
    <w:rPr>
      <w:rFonts w:ascii="宋体" w:eastAsiaTheme="minorEastAsia" w:hAnsi="宋体" w:cstheme="minorBidi"/>
      <w:szCs w:val="22"/>
    </w:rPr>
  </w:style>
  <w:style w:type="character" w:customStyle="1" w:styleId="Char1">
    <w:name w:val="批注文字 Char1"/>
    <w:basedOn w:val="a0"/>
    <w:uiPriority w:val="99"/>
    <w:semiHidden/>
    <w:rsid w:val="009A2AB9"/>
    <w:rPr>
      <w:rFonts w:ascii="Times New Roman" w:eastAsia="宋体" w:hAnsi="Times New Roman" w:cs="Times New Roman"/>
      <w:szCs w:val="24"/>
    </w:rPr>
  </w:style>
  <w:style w:type="paragraph" w:customStyle="1" w:styleId="1">
    <w:name w:val="1所正文"/>
    <w:qFormat/>
    <w:rsid w:val="009A2AB9"/>
    <w:pPr>
      <w:adjustRightInd w:val="0"/>
      <w:snapToGrid w:val="0"/>
      <w:spacing w:line="288" w:lineRule="auto"/>
      <w:ind w:firstLineChars="200" w:firstLine="200"/>
    </w:pPr>
    <w:rPr>
      <w:rFonts w:ascii="华文中宋" w:eastAsia="华文中宋" w:hAnsi="华文中宋"/>
      <w:spacing w:val="4"/>
      <w:sz w:val="24"/>
    </w:rPr>
  </w:style>
  <w:style w:type="paragraph" w:styleId="a9">
    <w:name w:val="Body Text Indent"/>
    <w:basedOn w:val="a"/>
    <w:link w:val="aa"/>
    <w:uiPriority w:val="99"/>
    <w:semiHidden/>
    <w:unhideWhenUsed/>
    <w:rsid w:val="009A2AB9"/>
    <w:pPr>
      <w:spacing w:after="120"/>
      <w:ind w:leftChars="200" w:left="420"/>
    </w:pPr>
  </w:style>
  <w:style w:type="character" w:customStyle="1" w:styleId="aa">
    <w:name w:val="正文文本缩进 字符"/>
    <w:basedOn w:val="a0"/>
    <w:link w:val="a9"/>
    <w:uiPriority w:val="99"/>
    <w:semiHidden/>
    <w:rsid w:val="009A2AB9"/>
    <w:rPr>
      <w:rFonts w:ascii="Times New Roman" w:eastAsia="宋体" w:hAnsi="Times New Roman" w:cs="Times New Roman"/>
      <w:szCs w:val="24"/>
    </w:rPr>
  </w:style>
  <w:style w:type="paragraph" w:customStyle="1" w:styleId="Default">
    <w:name w:val="Default"/>
    <w:rsid w:val="0074463B"/>
    <w:pPr>
      <w:widowControl w:val="0"/>
      <w:autoSpaceDE w:val="0"/>
      <w:autoSpaceDN w:val="0"/>
      <w:adjustRightInd w:val="0"/>
    </w:pPr>
    <w:rPr>
      <w:rFonts w:ascii="Symbol" w:eastAsia="宋体" w:hAnsi="Times New Roman" w:cs="Symbo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262</Words>
  <Characters>1498</Characters>
  <Application>Microsoft Office Word</Application>
  <DocSecurity>0</DocSecurity>
  <Lines>12</Lines>
  <Paragraphs>3</Paragraphs>
  <ScaleCrop>false</ScaleCrop>
  <Company>Microsoft</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Zhao Jing</cp:lastModifiedBy>
  <cp:revision>8</cp:revision>
  <dcterms:created xsi:type="dcterms:W3CDTF">2020-10-22T08:08:00Z</dcterms:created>
  <dcterms:modified xsi:type="dcterms:W3CDTF">2020-10-23T01:47:00Z</dcterms:modified>
</cp:coreProperties>
</file>